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37E" w:rsidRPr="00C220F9" w:rsidRDefault="00D34114">
      <w:pPr>
        <w:spacing w:after="0" w:line="408" w:lineRule="auto"/>
        <w:ind w:left="120"/>
        <w:jc w:val="center"/>
        <w:rPr>
          <w:lang w:val="ru-RU"/>
        </w:rPr>
      </w:pPr>
      <w:bookmarkStart w:id="0" w:name="block-34083423"/>
      <w:r w:rsidRPr="00C220F9">
        <w:rPr>
          <w:rFonts w:ascii="Times New Roman" w:hAnsi="Times New Roman"/>
          <w:b/>
          <w:color w:val="000000"/>
          <w:sz w:val="28"/>
          <w:lang w:val="ru-RU"/>
        </w:rPr>
        <w:t>МИНИСТЕРСТВО ПРОСВЕЩЕНИЯ РОССИЙСКОЙ ФЕДЕРАЦИИ</w:t>
      </w:r>
    </w:p>
    <w:p w:rsidR="0068537E" w:rsidRPr="00C220F9" w:rsidRDefault="00D34114" w:rsidP="00C220F9">
      <w:pPr>
        <w:spacing w:after="0" w:line="408" w:lineRule="auto"/>
        <w:ind w:left="120"/>
        <w:jc w:val="center"/>
        <w:rPr>
          <w:lang w:val="ru-RU"/>
        </w:rPr>
      </w:pPr>
      <w:r w:rsidRPr="00C220F9">
        <w:rPr>
          <w:rFonts w:ascii="Times New Roman" w:hAnsi="Times New Roman"/>
          <w:b/>
          <w:color w:val="000000"/>
          <w:sz w:val="28"/>
          <w:lang w:val="ru-RU"/>
        </w:rPr>
        <w:t xml:space="preserve">Министерство образования Саратовской области </w:t>
      </w:r>
      <w:r w:rsidRPr="00C220F9">
        <w:rPr>
          <w:sz w:val="28"/>
          <w:lang w:val="ru-RU"/>
        </w:rPr>
        <w:br/>
      </w:r>
      <w:r w:rsidRPr="00C220F9">
        <w:rPr>
          <w:rFonts w:ascii="Times New Roman" w:hAnsi="Times New Roman"/>
          <w:b/>
          <w:color w:val="000000"/>
          <w:sz w:val="28"/>
          <w:lang w:val="ru-RU"/>
        </w:rPr>
        <w:t xml:space="preserve"> Комитет по образованию администрации Балашовского муниципального района</w:t>
      </w:r>
      <w:bookmarkStart w:id="1" w:name="c3983b34-b45f-4a25-94f4-a03dbdec5cc0"/>
      <w:bookmarkStart w:id="2" w:name="0b39eddd-ebf7-404c-8ed4-76991eb8dd98"/>
      <w:bookmarkEnd w:id="1"/>
      <w:bookmarkEnd w:id="2"/>
    </w:p>
    <w:p w:rsidR="0068537E" w:rsidRPr="00C220F9" w:rsidRDefault="00D34114">
      <w:pPr>
        <w:spacing w:after="0" w:line="408" w:lineRule="auto"/>
        <w:ind w:left="120"/>
        <w:jc w:val="center"/>
        <w:rPr>
          <w:lang w:val="ru-RU"/>
        </w:rPr>
      </w:pPr>
      <w:r w:rsidRPr="00C220F9">
        <w:rPr>
          <w:rFonts w:ascii="Times New Roman" w:hAnsi="Times New Roman"/>
          <w:b/>
          <w:color w:val="000000"/>
          <w:sz w:val="28"/>
          <w:lang w:val="ru-RU"/>
        </w:rPr>
        <w:t>МОУ СОШ с. Репное Балашовского района</w:t>
      </w:r>
    </w:p>
    <w:p w:rsidR="0068537E" w:rsidRPr="00C220F9" w:rsidRDefault="0068537E">
      <w:pPr>
        <w:spacing w:after="0"/>
        <w:ind w:left="120"/>
        <w:rPr>
          <w:lang w:val="ru-RU"/>
        </w:rPr>
      </w:pPr>
    </w:p>
    <w:p w:rsidR="0068537E" w:rsidRPr="00C220F9" w:rsidRDefault="0068537E">
      <w:pPr>
        <w:spacing w:after="0"/>
        <w:ind w:left="120"/>
        <w:rPr>
          <w:lang w:val="ru-RU"/>
        </w:rPr>
      </w:pPr>
    </w:p>
    <w:p w:rsidR="0068537E" w:rsidRPr="00C220F9" w:rsidRDefault="0068537E">
      <w:pPr>
        <w:spacing w:after="0"/>
        <w:ind w:left="120"/>
        <w:rPr>
          <w:lang w:val="ru-RU"/>
        </w:rPr>
      </w:pPr>
    </w:p>
    <w:p w:rsidR="0068537E" w:rsidRPr="00C220F9" w:rsidRDefault="0068537E">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D3411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3411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D3411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3411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Савостьянова Г.А.↵</w:t>
            </w:r>
          </w:p>
          <w:p w:rsidR="00C220F9" w:rsidRDefault="00C220F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4E6975" w:rsidRDefault="00D3411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A176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3411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3411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D3411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3411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4E6975" w:rsidRDefault="00F9508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hAnsi="Times New Roman" w:cs="Times New Roman"/>
                <w:sz w:val="24"/>
                <w:szCs w:val="24"/>
                <w:lang w:val="ru-RU"/>
              </w:rPr>
              <w:t xml:space="preserve">Протокол № 1 </w:t>
            </w:r>
            <w:r w:rsidR="00D34114">
              <w:rPr>
                <w:rFonts w:ascii="Times New Roman" w:eastAsia="Times New Roman" w:hAnsi="Times New Roman"/>
                <w:color w:val="000000"/>
                <w:sz w:val="24"/>
                <w:szCs w:val="24"/>
                <w:lang w:val="ru-RU"/>
              </w:rPr>
              <w:t>от «</w:t>
            </w:r>
            <w:r w:rsidR="00D34114" w:rsidRPr="00344265">
              <w:rPr>
                <w:rFonts w:ascii="Times New Roman" w:eastAsia="Times New Roman" w:hAnsi="Times New Roman"/>
                <w:color w:val="000000"/>
                <w:sz w:val="24"/>
                <w:szCs w:val="24"/>
                <w:lang w:val="ru-RU"/>
              </w:rPr>
              <w:t>30</w:t>
            </w:r>
            <w:r w:rsidR="00D34114">
              <w:rPr>
                <w:rFonts w:ascii="Times New Roman" w:eastAsia="Times New Roman" w:hAnsi="Times New Roman"/>
                <w:color w:val="000000"/>
                <w:sz w:val="24"/>
                <w:szCs w:val="24"/>
                <w:lang w:val="ru-RU"/>
              </w:rPr>
              <w:t xml:space="preserve">» </w:t>
            </w:r>
            <w:r w:rsidR="00D34114" w:rsidRPr="00344265">
              <w:rPr>
                <w:rFonts w:ascii="Times New Roman" w:eastAsia="Times New Roman" w:hAnsi="Times New Roman"/>
                <w:color w:val="000000"/>
                <w:sz w:val="24"/>
                <w:szCs w:val="24"/>
                <w:lang w:val="ru-RU"/>
              </w:rPr>
              <w:t>08</w:t>
            </w:r>
            <w:r w:rsidR="00D34114" w:rsidRPr="00E2220E">
              <w:rPr>
                <w:rFonts w:ascii="Times New Roman" w:eastAsia="Times New Roman" w:hAnsi="Times New Roman"/>
                <w:color w:val="000000"/>
                <w:sz w:val="24"/>
                <w:szCs w:val="24"/>
                <w:lang w:val="ru-RU"/>
              </w:rPr>
              <w:t xml:space="preserve">  </w:t>
            </w:r>
            <w:r w:rsidR="00D34114" w:rsidRPr="00344265">
              <w:rPr>
                <w:rFonts w:ascii="Times New Roman" w:eastAsia="Times New Roman" w:hAnsi="Times New Roman"/>
                <w:color w:val="000000"/>
                <w:sz w:val="24"/>
                <w:szCs w:val="24"/>
                <w:lang w:val="ru-RU"/>
              </w:rPr>
              <w:t xml:space="preserve"> </w:t>
            </w:r>
            <w:r w:rsidR="00D34114" w:rsidRPr="004E6975">
              <w:rPr>
                <w:rFonts w:ascii="Times New Roman" w:eastAsia="Times New Roman" w:hAnsi="Times New Roman"/>
                <w:color w:val="000000"/>
                <w:sz w:val="24"/>
                <w:szCs w:val="24"/>
                <w:lang w:val="ru-RU"/>
              </w:rPr>
              <w:t>2024</w:t>
            </w:r>
            <w:r w:rsidR="00D34114">
              <w:rPr>
                <w:rFonts w:ascii="Times New Roman" w:eastAsia="Times New Roman" w:hAnsi="Times New Roman"/>
                <w:color w:val="000000"/>
                <w:sz w:val="24"/>
                <w:szCs w:val="24"/>
                <w:lang w:val="ru-RU"/>
              </w:rPr>
              <w:t xml:space="preserve"> г.</w:t>
            </w:r>
          </w:p>
          <w:p w:rsidR="00C53FFE" w:rsidRPr="0040209D" w:rsidRDefault="00AA176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3411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3411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3411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3411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C220F9" w:rsidRDefault="00C220F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№360 </w:t>
            </w:r>
          </w:p>
          <w:p w:rsidR="000E6D86" w:rsidRDefault="00D3411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A176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8537E" w:rsidRPr="00C220F9" w:rsidRDefault="0068537E">
      <w:pPr>
        <w:spacing w:after="0"/>
        <w:ind w:left="120"/>
        <w:rPr>
          <w:lang w:val="ru-RU"/>
        </w:rPr>
      </w:pPr>
    </w:p>
    <w:p w:rsidR="0068537E" w:rsidRDefault="0068537E">
      <w:pPr>
        <w:spacing w:after="0"/>
        <w:ind w:left="120"/>
      </w:pPr>
    </w:p>
    <w:p w:rsidR="0068537E" w:rsidRDefault="00D34114">
      <w:pPr>
        <w:spacing w:after="0" w:line="408" w:lineRule="auto"/>
        <w:ind w:left="120"/>
        <w:jc w:val="center"/>
      </w:pPr>
      <w:r>
        <w:rPr>
          <w:rFonts w:ascii="Times New Roman" w:hAnsi="Times New Roman"/>
          <w:b/>
          <w:color w:val="000000"/>
          <w:sz w:val="28"/>
        </w:rPr>
        <w:t>РАБОЧАЯ ПРОГРАММА</w:t>
      </w:r>
    </w:p>
    <w:p w:rsidR="0068537E" w:rsidRDefault="00D34114">
      <w:pPr>
        <w:spacing w:after="0" w:line="408" w:lineRule="auto"/>
        <w:ind w:left="120"/>
        <w:jc w:val="center"/>
      </w:pPr>
      <w:r>
        <w:rPr>
          <w:rFonts w:ascii="Times New Roman" w:hAnsi="Times New Roman"/>
          <w:color w:val="000000"/>
          <w:sz w:val="28"/>
        </w:rPr>
        <w:t>(ID 4483336)</w:t>
      </w:r>
    </w:p>
    <w:p w:rsidR="0068537E" w:rsidRDefault="0068537E">
      <w:pPr>
        <w:spacing w:after="0"/>
        <w:ind w:left="120"/>
        <w:jc w:val="center"/>
      </w:pPr>
    </w:p>
    <w:p w:rsidR="0068537E" w:rsidRDefault="00D34114">
      <w:pPr>
        <w:spacing w:after="0" w:line="408" w:lineRule="auto"/>
        <w:ind w:left="120"/>
        <w:jc w:val="center"/>
      </w:pPr>
      <w:r>
        <w:rPr>
          <w:rFonts w:ascii="Times New Roman" w:hAnsi="Times New Roman"/>
          <w:b/>
          <w:color w:val="000000"/>
          <w:sz w:val="28"/>
        </w:rPr>
        <w:t>учебного предмета «Обществознание»</w:t>
      </w:r>
    </w:p>
    <w:p w:rsidR="0068537E" w:rsidRDefault="00D34114">
      <w:pPr>
        <w:spacing w:after="0" w:line="408" w:lineRule="auto"/>
        <w:ind w:left="120"/>
        <w:jc w:val="center"/>
      </w:pPr>
      <w:r>
        <w:rPr>
          <w:rFonts w:ascii="Times New Roman" w:hAnsi="Times New Roman"/>
          <w:color w:val="000000"/>
          <w:sz w:val="28"/>
        </w:rPr>
        <w:t xml:space="preserve">для обучающихся 6-9 классов </w:t>
      </w: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68537E">
      <w:pPr>
        <w:spacing w:after="0"/>
        <w:ind w:left="120"/>
        <w:jc w:val="center"/>
      </w:pPr>
    </w:p>
    <w:p w:rsidR="0068537E" w:rsidRDefault="00D34114">
      <w:pPr>
        <w:spacing w:after="0"/>
        <w:ind w:left="120"/>
        <w:jc w:val="center"/>
      </w:pPr>
      <w:bookmarkStart w:id="3" w:name="b20cd3b3-5277-4ad9-b272-db2c514c2082"/>
      <w:r>
        <w:rPr>
          <w:rFonts w:ascii="Times New Roman" w:hAnsi="Times New Roman"/>
          <w:b/>
          <w:color w:val="000000"/>
          <w:sz w:val="28"/>
        </w:rPr>
        <w:t xml:space="preserve">с.Репное </w:t>
      </w:r>
      <w:bookmarkStart w:id="4" w:name="33318252-5f25-41fe-9fef-b19acd845ffc"/>
      <w:bookmarkEnd w:id="3"/>
      <w:r>
        <w:rPr>
          <w:rFonts w:ascii="Times New Roman" w:hAnsi="Times New Roman"/>
          <w:b/>
          <w:color w:val="000000"/>
          <w:sz w:val="28"/>
        </w:rPr>
        <w:t>2024 г.</w:t>
      </w:r>
      <w:bookmarkEnd w:id="4"/>
    </w:p>
    <w:p w:rsidR="0068537E" w:rsidRDefault="0068537E">
      <w:pPr>
        <w:spacing w:after="0"/>
        <w:ind w:left="120"/>
      </w:pPr>
    </w:p>
    <w:p w:rsidR="0068537E" w:rsidRDefault="0068537E">
      <w:pPr>
        <w:sectPr w:rsidR="0068537E">
          <w:pgSz w:w="11906" w:h="16383"/>
          <w:pgMar w:top="1134" w:right="850" w:bottom="1134" w:left="1701" w:header="720" w:footer="720" w:gutter="0"/>
          <w:cols w:space="720"/>
        </w:sectPr>
      </w:pPr>
    </w:p>
    <w:p w:rsidR="0068537E" w:rsidRDefault="00D34114">
      <w:pPr>
        <w:spacing w:after="0" w:line="264" w:lineRule="auto"/>
        <w:ind w:left="120"/>
        <w:jc w:val="both"/>
      </w:pPr>
      <w:bookmarkStart w:id="5" w:name="block-34083429"/>
      <w:bookmarkEnd w:id="0"/>
      <w:r>
        <w:rPr>
          <w:rFonts w:ascii="Times New Roman" w:hAnsi="Times New Roman"/>
          <w:b/>
          <w:color w:val="000000"/>
          <w:sz w:val="28"/>
        </w:rPr>
        <w:lastRenderedPageBreak/>
        <w:t>ПОЯСНИТЕЛЬНАЯ ЗАПИСКА</w:t>
      </w:r>
    </w:p>
    <w:p w:rsidR="0068537E" w:rsidRDefault="0068537E">
      <w:pPr>
        <w:spacing w:after="0" w:line="264" w:lineRule="auto"/>
        <w:ind w:left="120"/>
        <w:jc w:val="both"/>
      </w:pP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ОБЩАЯ ХАРАКТЕРИСТИКА УЧЕБНОГО ПРЕДМЕТА «ОБЩЕСТВОЗНАНИЕ»</w:t>
      </w:r>
    </w:p>
    <w:p w:rsidR="0068537E" w:rsidRPr="00C220F9" w:rsidRDefault="0068537E">
      <w:pPr>
        <w:spacing w:after="0" w:line="264" w:lineRule="auto"/>
        <w:ind w:left="120"/>
        <w:jc w:val="both"/>
        <w:rPr>
          <w:lang w:val="ru-RU"/>
        </w:rPr>
      </w:pP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220F9">
        <w:rPr>
          <w:rFonts w:ascii="Times New Roman" w:hAnsi="Times New Roman"/>
          <w:color w:val="333333"/>
          <w:sz w:val="28"/>
          <w:lang w:val="ru-RU"/>
        </w:rPr>
        <w:t xml:space="preserve">едеральной рабочей </w:t>
      </w:r>
      <w:r w:rsidRPr="00C220F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ЦЕЛИ ИЗУЧЕНИЯ УЧЕБНОГО ПРЕДМЕТА «ОБЩЕСТВОЗНАНИЕ»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Целями обществоведческого образования в основной школе являются:</w:t>
      </w:r>
    </w:p>
    <w:p w:rsidR="0068537E" w:rsidRPr="00C220F9" w:rsidRDefault="00D34114">
      <w:pPr>
        <w:numPr>
          <w:ilvl w:val="0"/>
          <w:numId w:val="1"/>
        </w:numPr>
        <w:spacing w:after="0" w:line="264" w:lineRule="auto"/>
        <w:jc w:val="both"/>
        <w:rPr>
          <w:lang w:val="ru-RU"/>
        </w:rPr>
      </w:pPr>
      <w:r w:rsidRPr="00C220F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68537E" w:rsidRPr="00C220F9" w:rsidRDefault="00D34114">
      <w:pPr>
        <w:numPr>
          <w:ilvl w:val="0"/>
          <w:numId w:val="1"/>
        </w:numPr>
        <w:spacing w:after="0" w:line="264" w:lineRule="auto"/>
        <w:jc w:val="both"/>
        <w:rPr>
          <w:lang w:val="ru-RU"/>
        </w:rPr>
      </w:pPr>
      <w:r w:rsidRPr="00C220F9">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68537E" w:rsidRPr="00C220F9" w:rsidRDefault="00D34114">
      <w:pPr>
        <w:numPr>
          <w:ilvl w:val="0"/>
          <w:numId w:val="1"/>
        </w:numPr>
        <w:spacing w:after="0" w:line="264" w:lineRule="auto"/>
        <w:jc w:val="both"/>
        <w:rPr>
          <w:lang w:val="ru-RU"/>
        </w:rPr>
      </w:pPr>
      <w:r w:rsidRPr="00C220F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68537E" w:rsidRPr="00C220F9" w:rsidRDefault="00D34114">
      <w:pPr>
        <w:numPr>
          <w:ilvl w:val="0"/>
          <w:numId w:val="1"/>
        </w:numPr>
        <w:spacing w:after="0" w:line="264" w:lineRule="auto"/>
        <w:jc w:val="both"/>
        <w:rPr>
          <w:lang w:val="ru-RU"/>
        </w:rPr>
      </w:pPr>
      <w:r w:rsidRPr="00C220F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68537E" w:rsidRPr="00C220F9" w:rsidRDefault="00D34114">
      <w:pPr>
        <w:numPr>
          <w:ilvl w:val="0"/>
          <w:numId w:val="1"/>
        </w:numPr>
        <w:spacing w:after="0" w:line="264" w:lineRule="auto"/>
        <w:jc w:val="both"/>
        <w:rPr>
          <w:lang w:val="ru-RU"/>
        </w:rPr>
      </w:pPr>
      <w:r w:rsidRPr="00C220F9">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68537E" w:rsidRPr="00C220F9" w:rsidRDefault="00D34114">
      <w:pPr>
        <w:numPr>
          <w:ilvl w:val="0"/>
          <w:numId w:val="1"/>
        </w:numPr>
        <w:spacing w:after="0" w:line="264" w:lineRule="auto"/>
        <w:jc w:val="both"/>
        <w:rPr>
          <w:lang w:val="ru-RU"/>
        </w:rPr>
      </w:pPr>
      <w:r w:rsidRPr="00C220F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68537E" w:rsidRPr="00C220F9" w:rsidRDefault="00D34114">
      <w:pPr>
        <w:numPr>
          <w:ilvl w:val="0"/>
          <w:numId w:val="1"/>
        </w:numPr>
        <w:spacing w:after="0" w:line="264" w:lineRule="auto"/>
        <w:jc w:val="both"/>
        <w:rPr>
          <w:lang w:val="ru-RU"/>
        </w:rPr>
      </w:pPr>
      <w:r w:rsidRPr="00C220F9">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68537E" w:rsidRPr="00C220F9" w:rsidRDefault="0068537E">
      <w:pPr>
        <w:spacing w:after="0" w:line="264" w:lineRule="auto"/>
        <w:ind w:left="120"/>
        <w:jc w:val="both"/>
        <w:rPr>
          <w:lang w:val="ru-RU"/>
        </w:rPr>
      </w:pP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МЕСТО УЧЕБНОГО ПРЕДМЕТА «ОБЩЕСТВОЗНАНИЕ» В УЧЕБНОМ ПЛАНЕ</w:t>
      </w:r>
    </w:p>
    <w:p w:rsidR="0068537E" w:rsidRPr="00C220F9" w:rsidRDefault="0068537E">
      <w:pPr>
        <w:spacing w:after="0" w:line="264" w:lineRule="auto"/>
        <w:ind w:left="120"/>
        <w:jc w:val="both"/>
        <w:rPr>
          <w:lang w:val="ru-RU"/>
        </w:rPr>
      </w:pPr>
    </w:p>
    <w:p w:rsidR="0068537E" w:rsidRPr="00C220F9" w:rsidRDefault="00D34114">
      <w:pPr>
        <w:spacing w:after="0" w:line="264" w:lineRule="auto"/>
        <w:ind w:left="120"/>
        <w:jc w:val="both"/>
        <w:rPr>
          <w:lang w:val="ru-RU"/>
        </w:rPr>
      </w:pPr>
      <w:r w:rsidRPr="00C220F9">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68537E" w:rsidRPr="00C220F9" w:rsidRDefault="0068537E">
      <w:pPr>
        <w:rPr>
          <w:lang w:val="ru-RU"/>
        </w:rPr>
        <w:sectPr w:rsidR="0068537E" w:rsidRPr="00C220F9">
          <w:pgSz w:w="11906" w:h="16383"/>
          <w:pgMar w:top="1134" w:right="850" w:bottom="1134" w:left="1701" w:header="720" w:footer="720" w:gutter="0"/>
          <w:cols w:space="720"/>
        </w:sectPr>
      </w:pPr>
    </w:p>
    <w:p w:rsidR="0068537E" w:rsidRPr="00C220F9" w:rsidRDefault="00D34114">
      <w:pPr>
        <w:spacing w:after="0" w:line="264" w:lineRule="auto"/>
        <w:ind w:left="120"/>
        <w:jc w:val="both"/>
        <w:rPr>
          <w:lang w:val="ru-RU"/>
        </w:rPr>
      </w:pPr>
      <w:bookmarkStart w:id="6" w:name="block-34083424"/>
      <w:bookmarkEnd w:id="5"/>
      <w:r w:rsidRPr="00C220F9">
        <w:rPr>
          <w:rFonts w:ascii="Times New Roman" w:hAnsi="Times New Roman"/>
          <w:b/>
          <w:color w:val="000000"/>
          <w:sz w:val="28"/>
          <w:lang w:val="ru-RU"/>
        </w:rPr>
        <w:t>СОДЕРЖАНИЕ УЧЕБНОГО ПРЕДМЕТА</w:t>
      </w:r>
    </w:p>
    <w:p w:rsidR="0068537E" w:rsidRPr="00C220F9" w:rsidRDefault="0068537E">
      <w:pPr>
        <w:spacing w:after="0" w:line="264" w:lineRule="auto"/>
        <w:ind w:left="120"/>
        <w:jc w:val="both"/>
        <w:rPr>
          <w:lang w:val="ru-RU"/>
        </w:rPr>
      </w:pP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6 КЛАСС</w:t>
      </w:r>
    </w:p>
    <w:p w:rsidR="0068537E" w:rsidRPr="00C220F9" w:rsidRDefault="0068537E">
      <w:pPr>
        <w:spacing w:after="0" w:line="264" w:lineRule="auto"/>
        <w:ind w:left="120"/>
        <w:jc w:val="both"/>
        <w:rPr>
          <w:lang w:val="ru-RU"/>
        </w:rPr>
      </w:pP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Человек и его социальное окружение.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Отношения с друзьями и сверстниками. Конфликты в межличностных отношениях.</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Общество, в котором мы живём.</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Социальные общности и группы. Положение человека в обществе.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C220F9">
        <w:rPr>
          <w:rFonts w:ascii="Times New Roman" w:hAnsi="Times New Roman"/>
          <w:color w:val="000000"/>
          <w:sz w:val="28"/>
          <w:lang w:val="ru-RU"/>
        </w:rPr>
        <w:t xml:space="preserve"> века. Место нашей Родины среди современных государств.</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Культурная жизнь. Духовные ценности, традиционные ценности российского народа.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68537E" w:rsidRPr="00C220F9" w:rsidRDefault="0068537E">
      <w:pPr>
        <w:spacing w:after="0" w:line="264" w:lineRule="auto"/>
        <w:ind w:left="120"/>
        <w:jc w:val="both"/>
        <w:rPr>
          <w:lang w:val="ru-RU"/>
        </w:rPr>
      </w:pP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7 КЛАСС</w:t>
      </w:r>
    </w:p>
    <w:p w:rsidR="0068537E" w:rsidRPr="00C220F9" w:rsidRDefault="0068537E">
      <w:pPr>
        <w:spacing w:after="0" w:line="264" w:lineRule="auto"/>
        <w:ind w:left="120"/>
        <w:jc w:val="both"/>
        <w:rPr>
          <w:lang w:val="ru-RU"/>
        </w:rPr>
      </w:pP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Социальные ценности и нормы.</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Принципы и нормы морали. Добро и зло. Нравственные чувства человека. Совесть и стыд.</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Право и его роль в жизни общества. Право и мораль.</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Человек как участник правовых отношений.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Основы российского права.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68537E" w:rsidRPr="00C220F9" w:rsidRDefault="0068537E">
      <w:pPr>
        <w:spacing w:after="0" w:line="264" w:lineRule="auto"/>
        <w:ind w:left="120"/>
        <w:jc w:val="both"/>
        <w:rPr>
          <w:lang w:val="ru-RU"/>
        </w:rPr>
      </w:pP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8 КЛАСС</w:t>
      </w:r>
    </w:p>
    <w:p w:rsidR="0068537E" w:rsidRPr="00C220F9" w:rsidRDefault="0068537E">
      <w:pPr>
        <w:spacing w:after="0" w:line="264" w:lineRule="auto"/>
        <w:ind w:left="120"/>
        <w:jc w:val="both"/>
        <w:rPr>
          <w:lang w:val="ru-RU"/>
        </w:rPr>
      </w:pP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Человек в экономических отношениях.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Экономическая система и её функции. Собственность.</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Предпринимательство. Виды и формы предпринимательской деятельности.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Обмен. Деньги и их функции. Торговля и её формы.</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Заработная плата и стимулирование труда. Занятость и безработица.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Основные типы финансовых инструментов: акции и облигации.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Человек в мире культуры.</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Наука. Естественные и социально-гуманитарные науки. Роль науки в развитии общества.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Политика в сфере культуры и образования в Российской Федерации.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Что такое искусство. Виды искусств. Роль искусства в жизни человека и общества.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9 КЛАСС</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Человек в политическом измерении.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Политический режим и его виды.</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Участие граждан в политике. Выборы, референдум.</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Гражданин и государство.</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Государственное управление. Противодействие коррупции в Российской Федерации.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Местное самоуправление.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Человек в системе социальных отношений.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Социальная структура общества. Многообразие социальных общностей и групп.</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Социальная мобильность.</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Социальный статус человека в обществе. Социальные роли. Ролевой набор подростка.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Социализация личности.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Социальная политика Российского государства.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Социальные конфликты и пути их разрешения.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Человек в современном изменяющемся мире.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Молодёжь – активный участник общественной жизни. Волонтёрское движение.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Профессии настоящего и будущего. Непрерывное образование и карьера.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Перспективы развития общества.</w:t>
      </w:r>
    </w:p>
    <w:p w:rsidR="0068537E" w:rsidRPr="00C220F9" w:rsidRDefault="0068537E">
      <w:pPr>
        <w:rPr>
          <w:lang w:val="ru-RU"/>
        </w:rPr>
        <w:sectPr w:rsidR="0068537E" w:rsidRPr="00C220F9">
          <w:pgSz w:w="11906" w:h="16383"/>
          <w:pgMar w:top="1134" w:right="850" w:bottom="1134" w:left="1701" w:header="720" w:footer="720" w:gutter="0"/>
          <w:cols w:space="720"/>
        </w:sectPr>
      </w:pPr>
    </w:p>
    <w:p w:rsidR="0068537E" w:rsidRPr="00C220F9" w:rsidRDefault="00D34114">
      <w:pPr>
        <w:spacing w:after="0" w:line="264" w:lineRule="auto"/>
        <w:ind w:left="120"/>
        <w:jc w:val="both"/>
        <w:rPr>
          <w:lang w:val="ru-RU"/>
        </w:rPr>
      </w:pPr>
      <w:bookmarkStart w:id="7" w:name="block-34083428"/>
      <w:bookmarkEnd w:id="6"/>
      <w:r w:rsidRPr="00C220F9">
        <w:rPr>
          <w:rFonts w:ascii="Times New Roman" w:hAnsi="Times New Roman"/>
          <w:b/>
          <w:color w:val="000000"/>
          <w:sz w:val="28"/>
          <w:lang w:val="ru-RU"/>
        </w:rPr>
        <w:t>ПЛАНИРУЕМЫЕ ОБРАЗОВАТЕЛЬНЫЕ РЕЗУЛЬТАТЫ</w:t>
      </w:r>
    </w:p>
    <w:p w:rsidR="0068537E" w:rsidRPr="00C220F9" w:rsidRDefault="0068537E">
      <w:pPr>
        <w:spacing w:after="0" w:line="264" w:lineRule="auto"/>
        <w:ind w:left="120"/>
        <w:jc w:val="both"/>
        <w:rPr>
          <w:lang w:val="ru-RU"/>
        </w:rPr>
      </w:pP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ЛИЧНОСТНЫЕ РЕЗУЛЬТАТЫ</w:t>
      </w:r>
    </w:p>
    <w:p w:rsidR="0068537E" w:rsidRPr="00C220F9" w:rsidRDefault="0068537E">
      <w:pPr>
        <w:spacing w:after="0" w:line="264" w:lineRule="auto"/>
        <w:ind w:left="120"/>
        <w:jc w:val="both"/>
        <w:rPr>
          <w:lang w:val="ru-RU"/>
        </w:rPr>
      </w:pP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Гражданского воспитания: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C220F9">
        <w:rPr>
          <w:rFonts w:ascii="Times New Roman" w:hAnsi="Times New Roman"/>
          <w:b/>
          <w:color w:val="000000"/>
          <w:sz w:val="28"/>
          <w:lang w:val="ru-RU"/>
        </w:rPr>
        <w:t xml:space="preserve"> </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Патриотического воспитания: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Духовно-нравственного воспитания: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 xml:space="preserve">умение принимать себя и других, не осуждая; </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Трудового воспитания: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220F9">
        <w:rPr>
          <w:rFonts w:ascii="Times New Roman" w:hAnsi="Times New Roman"/>
          <w:b/>
          <w:color w:val="000000"/>
          <w:sz w:val="28"/>
          <w:lang w:val="ru-RU"/>
        </w:rPr>
        <w:t xml:space="preserve"> </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Экологического воспитания: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220F9">
        <w:rPr>
          <w:rFonts w:ascii="Times New Roman" w:hAnsi="Times New Roman"/>
          <w:b/>
          <w:color w:val="000000"/>
          <w:sz w:val="28"/>
          <w:lang w:val="ru-RU"/>
        </w:rPr>
        <w:t xml:space="preserve"> </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Ценности научного познания: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220F9">
        <w:rPr>
          <w:rFonts w:ascii="Times New Roman" w:hAnsi="Times New Roman"/>
          <w:b/>
          <w:color w:val="000000"/>
          <w:sz w:val="28"/>
          <w:lang w:val="ru-RU"/>
        </w:rPr>
        <w:t xml:space="preserve"> </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умение анализировать и выявлять взаимосвязи природы, общества и экономики;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68537E" w:rsidRPr="00C220F9" w:rsidRDefault="0068537E">
      <w:pPr>
        <w:spacing w:after="0" w:line="264" w:lineRule="auto"/>
        <w:ind w:left="120"/>
        <w:jc w:val="both"/>
        <w:rPr>
          <w:lang w:val="ru-RU"/>
        </w:rPr>
      </w:pP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МЕТАПРЕДМЕТНЫЕ РЕЗУЛЬТАТЫ</w:t>
      </w:r>
    </w:p>
    <w:p w:rsidR="0068537E" w:rsidRPr="00C220F9" w:rsidRDefault="0068537E">
      <w:pPr>
        <w:spacing w:after="0" w:line="264" w:lineRule="auto"/>
        <w:ind w:left="120"/>
        <w:jc w:val="both"/>
        <w:rPr>
          <w:lang w:val="ru-RU"/>
        </w:rPr>
      </w:pP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1.</w:t>
      </w:r>
      <w:r w:rsidRPr="00C220F9">
        <w:rPr>
          <w:rFonts w:ascii="Times New Roman" w:hAnsi="Times New Roman"/>
          <w:color w:val="000000"/>
          <w:sz w:val="28"/>
          <w:lang w:val="ru-RU"/>
        </w:rPr>
        <w:t xml:space="preserve"> </w:t>
      </w:r>
      <w:r w:rsidRPr="00C220F9">
        <w:rPr>
          <w:rFonts w:ascii="Times New Roman" w:hAnsi="Times New Roman"/>
          <w:b/>
          <w:color w:val="000000"/>
          <w:sz w:val="28"/>
          <w:lang w:val="ru-RU"/>
        </w:rPr>
        <w:t>Овладение универсальными учебными познавательными действиями.</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Базовые логические действия: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выявлять и характеризовать существенные признаки социальных явлений и процессов;</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предлагать критерии для выявления закономерностей и противоречий;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выявлять дефицит информации, данных, необходимых для решения поставленной задачи;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 xml:space="preserve">выявлять причинно-следственные связи при изучении явлений и процессов; </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Базовые исследовательские действия: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использовать вопросы как исследовательский инструмент познания;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Работа с информацией: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самостоятельно выбирать оптимальную форму представления информации;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эффективно запоминать и систематизировать информацию.</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2. Овладение универсальными учебными коммуникативными действиями.</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Общение: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выражать себя (свою точку зрения) в устных и письменных текстах;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публично представлять результаты выполненного исследования, проекта;</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Совместная деятельность:</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3. Овладение универсальными учебными регулятивными действиями.</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Самоорганизация: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выявлять проблемы для решения в жизненных и учебных ситуациях;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делать выбор и брать ответственность за решение.</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Самоконтроль:</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владеть способами самоконтроля, самомотивации и рефлексии;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давать адекватную оценку ситуации и предлагать план её изменения;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оценивать соответствие результата цели и условиям.</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Эмоциональный интеллект:</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различать, называть и управлять собственными эмоциями и эмоциями других;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выявлять и анализировать причины эмоций;</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ставить себя на место другого человека, понимать мотивы и намерения другого;</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регулировать способ выражения эмоций.</w:t>
      </w: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Принятие себя и других:</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осознанно относиться к другому человеку, его мнению;</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признавать своё право на ошибку и такое же право другого;</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принимать себя и других, не осуждая;</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открытость себе и другим;</w:t>
      </w:r>
    </w:p>
    <w:p w:rsidR="0068537E" w:rsidRPr="00C220F9" w:rsidRDefault="00D34114">
      <w:pPr>
        <w:spacing w:after="0" w:line="264" w:lineRule="auto"/>
        <w:ind w:firstLine="600"/>
        <w:jc w:val="both"/>
        <w:rPr>
          <w:lang w:val="ru-RU"/>
        </w:rPr>
      </w:pPr>
      <w:r w:rsidRPr="00C220F9">
        <w:rPr>
          <w:rFonts w:ascii="Times New Roman" w:hAnsi="Times New Roman"/>
          <w:color w:val="000000"/>
          <w:sz w:val="28"/>
          <w:lang w:val="ru-RU"/>
        </w:rPr>
        <w:t>осознавать невозможность контролировать всё вокруг.</w:t>
      </w:r>
    </w:p>
    <w:p w:rsidR="0068537E" w:rsidRPr="00C220F9" w:rsidRDefault="0068537E">
      <w:pPr>
        <w:spacing w:after="0" w:line="264" w:lineRule="auto"/>
        <w:ind w:left="120"/>
        <w:jc w:val="both"/>
        <w:rPr>
          <w:lang w:val="ru-RU"/>
        </w:rPr>
      </w:pP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ПРЕДМЕТНЫЕ РЕЗУЛЬТАТЫ</w:t>
      </w:r>
    </w:p>
    <w:p w:rsidR="0068537E" w:rsidRPr="00C220F9" w:rsidRDefault="0068537E">
      <w:pPr>
        <w:spacing w:after="0" w:line="264" w:lineRule="auto"/>
        <w:ind w:left="120"/>
        <w:jc w:val="both"/>
        <w:rPr>
          <w:lang w:val="ru-RU"/>
        </w:rPr>
      </w:pPr>
    </w:p>
    <w:p w:rsidR="0068537E" w:rsidRPr="00C220F9" w:rsidRDefault="00D34114">
      <w:pPr>
        <w:spacing w:after="0" w:line="264" w:lineRule="auto"/>
        <w:ind w:left="120"/>
        <w:jc w:val="both"/>
        <w:rPr>
          <w:lang w:val="ru-RU"/>
        </w:rPr>
      </w:pPr>
      <w:r w:rsidRPr="00C220F9">
        <w:rPr>
          <w:rFonts w:ascii="Times New Roman" w:hAnsi="Times New Roman"/>
          <w:b/>
          <w:color w:val="000000"/>
          <w:sz w:val="28"/>
          <w:lang w:val="ru-RU"/>
        </w:rPr>
        <w:t>6 КЛАСС</w:t>
      </w:r>
    </w:p>
    <w:p w:rsidR="0068537E" w:rsidRPr="00C220F9" w:rsidRDefault="0068537E">
      <w:pPr>
        <w:spacing w:after="0" w:line="264" w:lineRule="auto"/>
        <w:ind w:left="120"/>
        <w:jc w:val="both"/>
        <w:rPr>
          <w:lang w:val="ru-RU"/>
        </w:rPr>
      </w:pPr>
    </w:p>
    <w:p w:rsidR="0068537E" w:rsidRPr="00C220F9" w:rsidRDefault="00D34114">
      <w:pPr>
        <w:spacing w:after="0" w:line="264" w:lineRule="auto"/>
        <w:ind w:firstLine="600"/>
        <w:jc w:val="both"/>
        <w:rPr>
          <w:lang w:val="ru-RU"/>
        </w:rPr>
      </w:pPr>
      <w:r w:rsidRPr="00C220F9">
        <w:rPr>
          <w:rFonts w:ascii="Times New Roman" w:hAnsi="Times New Roman"/>
          <w:b/>
          <w:color w:val="000000"/>
          <w:sz w:val="28"/>
          <w:lang w:val="ru-RU"/>
        </w:rPr>
        <w:t>Человек и его социальное окружение</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68537E" w:rsidRPr="00C220F9" w:rsidRDefault="00D34114">
      <w:pPr>
        <w:numPr>
          <w:ilvl w:val="0"/>
          <w:numId w:val="2"/>
        </w:numPr>
        <w:spacing w:after="0" w:line="264" w:lineRule="auto"/>
        <w:jc w:val="both"/>
        <w:rPr>
          <w:lang w:val="ru-RU"/>
        </w:rPr>
      </w:pPr>
      <w:r w:rsidRPr="00C220F9">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8537E" w:rsidRDefault="00D34114">
      <w:pPr>
        <w:spacing w:after="0" w:line="264" w:lineRule="auto"/>
        <w:ind w:firstLine="600"/>
        <w:jc w:val="both"/>
      </w:pPr>
      <w:r>
        <w:rPr>
          <w:rFonts w:ascii="Times New Roman" w:hAnsi="Times New Roman"/>
          <w:b/>
          <w:color w:val="000000"/>
          <w:sz w:val="28"/>
        </w:rPr>
        <w:t>Общество, в котором мы живём</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классифицировать социальные общности и группы;</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68537E" w:rsidRPr="00C220F9" w:rsidRDefault="00D34114">
      <w:pPr>
        <w:numPr>
          <w:ilvl w:val="0"/>
          <w:numId w:val="3"/>
        </w:numPr>
        <w:spacing w:after="0" w:line="264" w:lineRule="auto"/>
        <w:jc w:val="both"/>
        <w:rPr>
          <w:lang w:val="ru-RU"/>
        </w:rPr>
      </w:pPr>
      <w:r w:rsidRPr="00C220F9">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68537E" w:rsidRPr="00C220F9" w:rsidRDefault="0068537E">
      <w:pPr>
        <w:spacing w:after="0" w:line="264" w:lineRule="auto"/>
        <w:ind w:left="120"/>
        <w:jc w:val="both"/>
        <w:rPr>
          <w:lang w:val="ru-RU"/>
        </w:rPr>
      </w:pPr>
    </w:p>
    <w:p w:rsidR="0068537E" w:rsidRDefault="00D34114">
      <w:pPr>
        <w:spacing w:after="0" w:line="264" w:lineRule="auto"/>
        <w:ind w:left="120"/>
        <w:jc w:val="both"/>
      </w:pPr>
      <w:r>
        <w:rPr>
          <w:rFonts w:ascii="Times New Roman" w:hAnsi="Times New Roman"/>
          <w:b/>
          <w:color w:val="000000"/>
          <w:sz w:val="28"/>
        </w:rPr>
        <w:t>7 КЛАСС</w:t>
      </w:r>
    </w:p>
    <w:p w:rsidR="0068537E" w:rsidRDefault="0068537E">
      <w:pPr>
        <w:spacing w:after="0" w:line="264" w:lineRule="auto"/>
        <w:ind w:left="120"/>
        <w:jc w:val="both"/>
      </w:pPr>
    </w:p>
    <w:p w:rsidR="0068537E" w:rsidRDefault="00D34114">
      <w:pPr>
        <w:spacing w:after="0" w:line="264" w:lineRule="auto"/>
        <w:ind w:firstLine="600"/>
        <w:jc w:val="both"/>
      </w:pPr>
      <w:r>
        <w:rPr>
          <w:rFonts w:ascii="Times New Roman" w:hAnsi="Times New Roman"/>
          <w:b/>
          <w:color w:val="000000"/>
          <w:sz w:val="28"/>
        </w:rPr>
        <w:t>Социальные ценности и нормы</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осваивать и применять</w:t>
      </w:r>
      <w:r w:rsidRPr="00C220F9">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характеризовать</w:t>
      </w:r>
      <w:r w:rsidRPr="00C220F9">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приводить примеры</w:t>
      </w:r>
      <w:r w:rsidRPr="00C220F9">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 xml:space="preserve">классифицировать </w:t>
      </w:r>
      <w:r w:rsidRPr="00C220F9">
        <w:rPr>
          <w:rFonts w:ascii="Times New Roman" w:hAnsi="Times New Roman"/>
          <w:color w:val="000000"/>
          <w:sz w:val="28"/>
          <w:lang w:val="ru-RU"/>
        </w:rPr>
        <w:t>социальные нормы, их существенные признаки и элементы;</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 xml:space="preserve">сравнивать </w:t>
      </w:r>
      <w:r w:rsidRPr="00C220F9">
        <w:rPr>
          <w:rFonts w:ascii="Times New Roman" w:hAnsi="Times New Roman"/>
          <w:color w:val="000000"/>
          <w:sz w:val="28"/>
          <w:lang w:val="ru-RU"/>
        </w:rPr>
        <w:t>отдельные виды социальных норм;</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устанавливать и объяснять</w:t>
      </w:r>
      <w:r w:rsidRPr="00C220F9">
        <w:rPr>
          <w:rFonts w:ascii="Times New Roman" w:hAnsi="Times New Roman"/>
          <w:color w:val="000000"/>
          <w:sz w:val="28"/>
          <w:lang w:val="ru-RU"/>
        </w:rPr>
        <w:t xml:space="preserve"> влияние социальных норм на общество и человека;</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полученные знания для объяснения (устного и письменного) сущности социальных норм;</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определять и аргументировать</w:t>
      </w:r>
      <w:r w:rsidRPr="00C220F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 xml:space="preserve">решать </w:t>
      </w:r>
      <w:r w:rsidRPr="00C220F9">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 xml:space="preserve">овладевать </w:t>
      </w:r>
      <w:r w:rsidRPr="00C220F9">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 xml:space="preserve">извлекать </w:t>
      </w:r>
      <w:r w:rsidRPr="00C220F9">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68537E" w:rsidRPr="00C220F9" w:rsidRDefault="00D34114">
      <w:pPr>
        <w:numPr>
          <w:ilvl w:val="0"/>
          <w:numId w:val="4"/>
        </w:numPr>
        <w:spacing w:after="0" w:line="264" w:lineRule="auto"/>
        <w:jc w:val="both"/>
        <w:rPr>
          <w:lang w:val="ru-RU"/>
        </w:rPr>
      </w:pPr>
      <w:r w:rsidRPr="00C220F9">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 xml:space="preserve">оценивать </w:t>
      </w:r>
      <w:r w:rsidRPr="00C220F9">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 xml:space="preserve">полученные знания о социальных нормах в повседневной жизни; </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самостоятельно заполнять</w:t>
      </w:r>
      <w:r w:rsidRPr="00C220F9">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68537E" w:rsidRPr="00C220F9" w:rsidRDefault="00D34114">
      <w:pPr>
        <w:numPr>
          <w:ilvl w:val="0"/>
          <w:numId w:val="4"/>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8537E" w:rsidRDefault="00D34114">
      <w:pPr>
        <w:spacing w:after="0" w:line="264" w:lineRule="auto"/>
        <w:ind w:firstLine="600"/>
        <w:jc w:val="both"/>
      </w:pPr>
      <w:r>
        <w:rPr>
          <w:rFonts w:ascii="Times New Roman" w:hAnsi="Times New Roman"/>
          <w:b/>
          <w:color w:val="000000"/>
          <w:sz w:val="28"/>
        </w:rPr>
        <w:t>Человек как участник правовых отношений</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осваивать и применять</w:t>
      </w:r>
      <w:r w:rsidRPr="00C220F9">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характеризовать </w:t>
      </w:r>
      <w:r w:rsidRPr="00C220F9">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приводить </w:t>
      </w:r>
      <w:r w:rsidRPr="00C220F9">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классифицировать </w:t>
      </w:r>
      <w:r w:rsidRPr="00C220F9">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сравнивать </w:t>
      </w:r>
      <w:r w:rsidRPr="00C220F9">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устанавливать и объяснять</w:t>
      </w:r>
      <w:r w:rsidRPr="00C220F9">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определять </w:t>
      </w:r>
      <w:r w:rsidRPr="00C220F9">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решать </w:t>
      </w:r>
      <w:r w:rsidRPr="00C220F9">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овладевать </w:t>
      </w:r>
      <w:r w:rsidRPr="00C220F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искать и извлекать</w:t>
      </w:r>
      <w:r w:rsidRPr="00C220F9">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анализировать, обобщать, систематизировать, оценивать</w:t>
      </w:r>
      <w:r w:rsidRPr="00C220F9">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оценивать</w:t>
      </w:r>
      <w:r w:rsidRPr="00C220F9">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8537E" w:rsidRPr="00C220F9" w:rsidRDefault="00D34114">
      <w:pPr>
        <w:numPr>
          <w:ilvl w:val="0"/>
          <w:numId w:val="5"/>
        </w:numPr>
        <w:spacing w:after="0" w:line="264" w:lineRule="auto"/>
        <w:jc w:val="both"/>
        <w:rPr>
          <w:lang w:val="ru-RU"/>
        </w:rPr>
      </w:pPr>
      <w:r w:rsidRPr="00C220F9">
        <w:rPr>
          <w:rFonts w:ascii="Times New Roman" w:hAnsi="Times New Roman"/>
          <w:color w:val="000000"/>
          <w:sz w:val="28"/>
          <w:lang w:val="ru-RU"/>
        </w:rPr>
        <w:t xml:space="preserve">самостоятельно </w:t>
      </w:r>
      <w:r w:rsidRPr="00C220F9">
        <w:rPr>
          <w:rFonts w:ascii="Times New Roman" w:hAnsi="Times New Roman"/>
          <w:b/>
          <w:color w:val="000000"/>
          <w:sz w:val="28"/>
          <w:lang w:val="ru-RU"/>
        </w:rPr>
        <w:t xml:space="preserve">заполнять </w:t>
      </w:r>
      <w:r w:rsidRPr="00C220F9">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68537E" w:rsidRPr="00C220F9" w:rsidRDefault="00D34114">
      <w:pPr>
        <w:numPr>
          <w:ilvl w:val="0"/>
          <w:numId w:val="5"/>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8537E" w:rsidRDefault="00D34114">
      <w:pPr>
        <w:spacing w:after="0" w:line="264" w:lineRule="auto"/>
        <w:ind w:firstLine="600"/>
        <w:jc w:val="both"/>
      </w:pPr>
      <w:r>
        <w:rPr>
          <w:rFonts w:ascii="Times New Roman" w:hAnsi="Times New Roman"/>
          <w:b/>
          <w:color w:val="000000"/>
          <w:sz w:val="28"/>
        </w:rPr>
        <w:t>Основы российского права</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осваивать и применять</w:t>
      </w:r>
      <w:r w:rsidRPr="00C220F9">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характеризовать </w:t>
      </w:r>
      <w:r w:rsidRPr="00C220F9">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приводить </w:t>
      </w:r>
      <w:r w:rsidRPr="00C220F9">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классифицировать </w:t>
      </w:r>
      <w:r w:rsidRPr="00C220F9">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сравнивать </w:t>
      </w:r>
      <w:r w:rsidRPr="00C220F9">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устанавливать и объяснять</w:t>
      </w:r>
      <w:r w:rsidRPr="00C220F9">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определять и аргументировать</w:t>
      </w:r>
      <w:r w:rsidRPr="00C220F9">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решать </w:t>
      </w:r>
      <w:r w:rsidRPr="00C220F9">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овладевать </w:t>
      </w:r>
      <w:r w:rsidRPr="00C220F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искать и извлекать</w:t>
      </w:r>
      <w:r w:rsidRPr="00C220F9">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анализировать, обобщать, систематизировать, оценивать</w:t>
      </w:r>
      <w:r w:rsidRPr="00C220F9">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оценивать </w:t>
      </w:r>
      <w:r w:rsidRPr="00C220F9">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68537E" w:rsidRPr="00C220F9" w:rsidRDefault="00D34114">
      <w:pPr>
        <w:numPr>
          <w:ilvl w:val="0"/>
          <w:numId w:val="6"/>
        </w:numPr>
        <w:spacing w:after="0" w:line="264" w:lineRule="auto"/>
        <w:jc w:val="both"/>
        <w:rPr>
          <w:lang w:val="ru-RU"/>
        </w:rPr>
      </w:pPr>
      <w:r w:rsidRPr="00C220F9">
        <w:rPr>
          <w:rFonts w:ascii="Times New Roman" w:hAnsi="Times New Roman"/>
          <w:color w:val="000000"/>
          <w:sz w:val="28"/>
          <w:lang w:val="ru-RU"/>
        </w:rPr>
        <w:t xml:space="preserve">самостоятельно </w:t>
      </w:r>
      <w:r w:rsidRPr="00C220F9">
        <w:rPr>
          <w:rFonts w:ascii="Times New Roman" w:hAnsi="Times New Roman"/>
          <w:b/>
          <w:color w:val="000000"/>
          <w:sz w:val="28"/>
          <w:lang w:val="ru-RU"/>
        </w:rPr>
        <w:t xml:space="preserve">заполнять </w:t>
      </w:r>
      <w:r w:rsidRPr="00C220F9">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68537E" w:rsidRPr="00C220F9" w:rsidRDefault="00D34114">
      <w:pPr>
        <w:numPr>
          <w:ilvl w:val="0"/>
          <w:numId w:val="6"/>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8537E" w:rsidRPr="00C220F9" w:rsidRDefault="0068537E">
      <w:pPr>
        <w:spacing w:after="0" w:line="264" w:lineRule="auto"/>
        <w:ind w:left="120"/>
        <w:jc w:val="both"/>
        <w:rPr>
          <w:lang w:val="ru-RU"/>
        </w:rPr>
      </w:pPr>
    </w:p>
    <w:p w:rsidR="0068537E" w:rsidRDefault="00D34114">
      <w:pPr>
        <w:spacing w:after="0" w:line="264" w:lineRule="auto"/>
        <w:ind w:left="120"/>
        <w:jc w:val="both"/>
      </w:pPr>
      <w:r>
        <w:rPr>
          <w:rFonts w:ascii="Times New Roman" w:hAnsi="Times New Roman"/>
          <w:b/>
          <w:color w:val="000000"/>
          <w:sz w:val="28"/>
        </w:rPr>
        <w:t>8 КЛАСС</w:t>
      </w:r>
    </w:p>
    <w:p w:rsidR="0068537E" w:rsidRDefault="0068537E">
      <w:pPr>
        <w:spacing w:after="0" w:line="264" w:lineRule="auto"/>
        <w:ind w:left="120"/>
        <w:jc w:val="both"/>
      </w:pPr>
    </w:p>
    <w:p w:rsidR="0068537E" w:rsidRDefault="00D34114">
      <w:pPr>
        <w:spacing w:after="0" w:line="264" w:lineRule="auto"/>
        <w:ind w:firstLine="600"/>
        <w:jc w:val="both"/>
      </w:pPr>
      <w:r>
        <w:rPr>
          <w:rFonts w:ascii="Times New Roman" w:hAnsi="Times New Roman"/>
          <w:b/>
          <w:color w:val="000000"/>
          <w:sz w:val="28"/>
        </w:rPr>
        <w:t>Человек в экономических отношениях</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осваивать и применять</w:t>
      </w:r>
      <w:r w:rsidRPr="00C220F9">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характеризовать </w:t>
      </w:r>
      <w:r w:rsidRPr="00C220F9">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приводить </w:t>
      </w:r>
      <w:r w:rsidRPr="00C220F9">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классифицировать </w:t>
      </w:r>
      <w:r w:rsidRPr="00C220F9">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68537E" w:rsidRDefault="00D34114">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устанавливать и объяснять</w:t>
      </w:r>
      <w:r w:rsidRPr="00C220F9">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определять и аргументировать</w:t>
      </w:r>
      <w:r w:rsidRPr="00C220F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решать </w:t>
      </w:r>
      <w:r w:rsidRPr="00C220F9">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овладевать </w:t>
      </w:r>
      <w:r w:rsidRPr="00C220F9">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извлекать </w:t>
      </w:r>
      <w:r w:rsidRPr="00C220F9">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анализировать, обобщать, систематизировать, конкретизировать</w:t>
      </w:r>
      <w:r w:rsidRPr="00C220F9">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оценивать </w:t>
      </w:r>
      <w:r w:rsidRPr="00C220F9">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приобретать </w:t>
      </w:r>
      <w:r w:rsidRPr="00C220F9">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приобретать </w:t>
      </w:r>
      <w:r w:rsidRPr="00C220F9">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68537E" w:rsidRPr="00C220F9" w:rsidRDefault="00D34114">
      <w:pPr>
        <w:numPr>
          <w:ilvl w:val="0"/>
          <w:numId w:val="7"/>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8537E" w:rsidRDefault="00D34114">
      <w:pPr>
        <w:spacing w:after="0" w:line="264" w:lineRule="auto"/>
        <w:ind w:firstLine="600"/>
        <w:jc w:val="both"/>
      </w:pPr>
      <w:r>
        <w:rPr>
          <w:rFonts w:ascii="Times New Roman" w:hAnsi="Times New Roman"/>
          <w:b/>
          <w:color w:val="000000"/>
          <w:sz w:val="28"/>
        </w:rPr>
        <w:t>Человек в мире культуры</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осваивать и применять</w:t>
      </w:r>
      <w:r w:rsidRPr="00C220F9">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характеризовать </w:t>
      </w:r>
      <w:r w:rsidRPr="00C220F9">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приводить </w:t>
      </w:r>
      <w:r w:rsidRPr="00C220F9">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классифицировать </w:t>
      </w:r>
      <w:r w:rsidRPr="00C220F9">
        <w:rPr>
          <w:rFonts w:ascii="Times New Roman" w:hAnsi="Times New Roman"/>
          <w:color w:val="000000"/>
          <w:sz w:val="28"/>
          <w:lang w:val="ru-RU"/>
        </w:rPr>
        <w:t xml:space="preserve">по разным признакам формы и виды культуры; </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сравнивать </w:t>
      </w:r>
      <w:r w:rsidRPr="00C220F9">
        <w:rPr>
          <w:rFonts w:ascii="Times New Roman" w:hAnsi="Times New Roman"/>
          <w:color w:val="000000"/>
          <w:sz w:val="28"/>
          <w:lang w:val="ru-RU"/>
        </w:rPr>
        <w:t>формы культуры, естественные и социально-гуманитарные науки, виды искусств;</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устанавливать и объяснять</w:t>
      </w:r>
      <w:r w:rsidRPr="00C220F9">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 xml:space="preserve">полученные знания для объяснения роли непрерывного образования; </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определять и аргументировать</w:t>
      </w:r>
      <w:r w:rsidRPr="00C220F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решать </w:t>
      </w:r>
      <w:r w:rsidRPr="00C220F9">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овладевать </w:t>
      </w:r>
      <w:r w:rsidRPr="00C220F9">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анализировать, систематизировать, критически оценивать и обобщать</w:t>
      </w:r>
      <w:r w:rsidRPr="00C220F9">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оценивать </w:t>
      </w:r>
      <w:r w:rsidRPr="00C220F9">
        <w:rPr>
          <w:rFonts w:ascii="Times New Roman" w:hAnsi="Times New Roman"/>
          <w:color w:val="000000"/>
          <w:sz w:val="28"/>
          <w:lang w:val="ru-RU"/>
        </w:rPr>
        <w:t>собственные поступки, поведение людей в духовной сфере жизни общества;</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68537E" w:rsidRPr="00C220F9" w:rsidRDefault="00D34114">
      <w:pPr>
        <w:numPr>
          <w:ilvl w:val="0"/>
          <w:numId w:val="8"/>
        </w:numPr>
        <w:spacing w:after="0" w:line="264" w:lineRule="auto"/>
        <w:jc w:val="both"/>
        <w:rPr>
          <w:lang w:val="ru-RU"/>
        </w:rPr>
      </w:pPr>
      <w:r w:rsidRPr="00C220F9">
        <w:rPr>
          <w:rFonts w:ascii="Times New Roman" w:hAnsi="Times New Roman"/>
          <w:b/>
          <w:color w:val="000000"/>
          <w:sz w:val="28"/>
          <w:lang w:val="ru-RU"/>
        </w:rPr>
        <w:t xml:space="preserve">приобретать </w:t>
      </w:r>
      <w:r w:rsidRPr="00C220F9">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68537E" w:rsidRPr="00C220F9" w:rsidRDefault="0068537E">
      <w:pPr>
        <w:spacing w:after="0" w:line="264" w:lineRule="auto"/>
        <w:ind w:left="120"/>
        <w:jc w:val="both"/>
        <w:rPr>
          <w:lang w:val="ru-RU"/>
        </w:rPr>
      </w:pPr>
    </w:p>
    <w:p w:rsidR="0068537E" w:rsidRDefault="00D34114">
      <w:pPr>
        <w:spacing w:after="0" w:line="264" w:lineRule="auto"/>
        <w:ind w:left="120"/>
        <w:jc w:val="both"/>
      </w:pPr>
      <w:r>
        <w:rPr>
          <w:rFonts w:ascii="Times New Roman" w:hAnsi="Times New Roman"/>
          <w:b/>
          <w:color w:val="000000"/>
          <w:sz w:val="28"/>
        </w:rPr>
        <w:t>9 КЛАСС</w:t>
      </w:r>
    </w:p>
    <w:p w:rsidR="0068537E" w:rsidRDefault="0068537E">
      <w:pPr>
        <w:spacing w:after="0" w:line="264" w:lineRule="auto"/>
        <w:ind w:left="120"/>
        <w:jc w:val="both"/>
      </w:pPr>
    </w:p>
    <w:p w:rsidR="0068537E" w:rsidRDefault="00D34114">
      <w:pPr>
        <w:spacing w:after="0" w:line="264" w:lineRule="auto"/>
        <w:ind w:firstLine="600"/>
        <w:jc w:val="both"/>
      </w:pPr>
      <w:r>
        <w:rPr>
          <w:rFonts w:ascii="Times New Roman" w:hAnsi="Times New Roman"/>
          <w:b/>
          <w:color w:val="000000"/>
          <w:sz w:val="28"/>
        </w:rPr>
        <w:t>Человек в политическом измерении</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осваивать и применять</w:t>
      </w:r>
      <w:r w:rsidRPr="00C220F9">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характеризовать </w:t>
      </w:r>
      <w:r w:rsidRPr="00C220F9">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приводить </w:t>
      </w:r>
      <w:r w:rsidRPr="00C220F9">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классифицировать </w:t>
      </w:r>
      <w:r w:rsidRPr="00C220F9">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сравнивать </w:t>
      </w:r>
      <w:r w:rsidRPr="00C220F9">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устанавливать и объяснять</w:t>
      </w:r>
      <w:r w:rsidRPr="00C220F9">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определять и аргументировать</w:t>
      </w:r>
      <w:r w:rsidRPr="00C220F9">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решать </w:t>
      </w:r>
      <w:r w:rsidRPr="00C220F9">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овладевать </w:t>
      </w:r>
      <w:r w:rsidRPr="00C220F9">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искать и извлекать</w:t>
      </w:r>
      <w:r w:rsidRPr="00C220F9">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анализировать и конкретизировать</w:t>
      </w:r>
      <w:r w:rsidRPr="00C220F9">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оценивать </w:t>
      </w:r>
      <w:r w:rsidRPr="00C220F9">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68537E" w:rsidRPr="00C220F9" w:rsidRDefault="00D34114">
      <w:pPr>
        <w:numPr>
          <w:ilvl w:val="0"/>
          <w:numId w:val="9"/>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68537E" w:rsidRDefault="00D34114">
      <w:pPr>
        <w:spacing w:after="0" w:line="264" w:lineRule="auto"/>
        <w:ind w:firstLine="600"/>
        <w:jc w:val="both"/>
      </w:pPr>
      <w:r>
        <w:rPr>
          <w:rFonts w:ascii="Times New Roman" w:hAnsi="Times New Roman"/>
          <w:b/>
          <w:color w:val="000000"/>
          <w:sz w:val="28"/>
        </w:rPr>
        <w:t>Гражданин и государство</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осваивать и применять</w:t>
      </w:r>
      <w:r w:rsidRPr="00C220F9">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 xml:space="preserve">характеризовать </w:t>
      </w:r>
      <w:r w:rsidRPr="00C220F9">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приводить</w:t>
      </w:r>
      <w:r w:rsidRPr="00C220F9">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 xml:space="preserve">классифицировать </w:t>
      </w:r>
      <w:r w:rsidRPr="00C220F9">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 xml:space="preserve">сравнивать </w:t>
      </w:r>
      <w:r w:rsidRPr="00C220F9">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устанавливать и объяснять</w:t>
      </w:r>
      <w:r w:rsidRPr="00C220F9">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68537E" w:rsidRPr="00C220F9" w:rsidRDefault="00D34114">
      <w:pPr>
        <w:numPr>
          <w:ilvl w:val="0"/>
          <w:numId w:val="10"/>
        </w:numPr>
        <w:spacing w:after="0" w:line="264" w:lineRule="auto"/>
        <w:jc w:val="both"/>
        <w:rPr>
          <w:lang w:val="ru-RU"/>
        </w:rPr>
      </w:pPr>
      <w:r w:rsidRPr="00C220F9">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68537E" w:rsidRPr="00C220F9" w:rsidRDefault="00D34114">
      <w:pPr>
        <w:numPr>
          <w:ilvl w:val="0"/>
          <w:numId w:val="10"/>
        </w:numPr>
        <w:spacing w:after="0" w:line="264" w:lineRule="auto"/>
        <w:jc w:val="both"/>
        <w:rPr>
          <w:lang w:val="ru-RU"/>
        </w:rPr>
      </w:pPr>
      <w:r w:rsidRPr="00C220F9">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C220F9">
        <w:rPr>
          <w:rFonts w:ascii="Times New Roman" w:hAnsi="Times New Roman"/>
          <w:b/>
          <w:color w:val="000000"/>
          <w:sz w:val="28"/>
          <w:lang w:val="ru-RU"/>
        </w:rPr>
        <w:t>определять и аргументировать</w:t>
      </w:r>
      <w:r w:rsidRPr="00C220F9">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 xml:space="preserve">решать </w:t>
      </w:r>
      <w:r w:rsidRPr="00C220F9">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систематизировать и конкретизировать</w:t>
      </w:r>
      <w:r w:rsidRPr="00C220F9">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 xml:space="preserve">овладевать </w:t>
      </w:r>
      <w:r w:rsidRPr="00C220F9">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искать и извлекать</w:t>
      </w:r>
      <w:r w:rsidRPr="00C220F9">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анализировать, обобщать, систематизировать и конкретизировать</w:t>
      </w:r>
      <w:r w:rsidRPr="00C220F9">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 xml:space="preserve">оценивать </w:t>
      </w:r>
      <w:r w:rsidRPr="00C220F9">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самостоятельно заполнять</w:t>
      </w:r>
      <w:r w:rsidRPr="00C220F9">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68537E" w:rsidRPr="00C220F9" w:rsidRDefault="00D34114">
      <w:pPr>
        <w:numPr>
          <w:ilvl w:val="0"/>
          <w:numId w:val="10"/>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8537E" w:rsidRDefault="00D34114">
      <w:pPr>
        <w:spacing w:after="0" w:line="264" w:lineRule="auto"/>
        <w:ind w:firstLine="600"/>
        <w:jc w:val="both"/>
      </w:pPr>
      <w:r>
        <w:rPr>
          <w:rFonts w:ascii="Times New Roman" w:hAnsi="Times New Roman"/>
          <w:b/>
          <w:color w:val="000000"/>
          <w:sz w:val="28"/>
        </w:rPr>
        <w:t>Человек в системе социальных отношений</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осваивать и применять</w:t>
      </w:r>
      <w:r w:rsidRPr="00C220F9">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характеризовать </w:t>
      </w:r>
      <w:r w:rsidRPr="00C220F9">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приводить </w:t>
      </w:r>
      <w:r w:rsidRPr="00C220F9">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классифицировать </w:t>
      </w:r>
      <w:r w:rsidRPr="00C220F9">
        <w:rPr>
          <w:rFonts w:ascii="Times New Roman" w:hAnsi="Times New Roman"/>
          <w:color w:val="000000"/>
          <w:sz w:val="28"/>
          <w:lang w:val="ru-RU"/>
        </w:rPr>
        <w:t>социальные общности и группы;</w:t>
      </w:r>
    </w:p>
    <w:p w:rsidR="0068537E" w:rsidRDefault="00D34114">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устанавливать и объяснять</w:t>
      </w:r>
      <w:r w:rsidRPr="00C220F9">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определять и аргументировать</w:t>
      </w:r>
      <w:r w:rsidRPr="00C220F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решать </w:t>
      </w:r>
      <w:r w:rsidRPr="00C220F9">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извлекать </w:t>
      </w:r>
      <w:r w:rsidRPr="00C220F9">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анализировать, обобщать, систематизировать</w:t>
      </w:r>
      <w:r w:rsidRPr="00C220F9">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оценивать </w:t>
      </w:r>
      <w:r w:rsidRPr="00C220F9">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68537E" w:rsidRPr="00C220F9" w:rsidRDefault="00D34114">
      <w:pPr>
        <w:numPr>
          <w:ilvl w:val="0"/>
          <w:numId w:val="11"/>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68537E" w:rsidRDefault="00D34114">
      <w:pPr>
        <w:spacing w:after="0" w:line="264" w:lineRule="auto"/>
        <w:ind w:firstLine="600"/>
        <w:jc w:val="both"/>
      </w:pPr>
      <w:r>
        <w:rPr>
          <w:rFonts w:ascii="Times New Roman" w:hAnsi="Times New Roman"/>
          <w:b/>
          <w:color w:val="000000"/>
          <w:sz w:val="28"/>
        </w:rPr>
        <w:t>Человек в современном изменяющемся мире</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осваивать и применять</w:t>
      </w:r>
      <w:r w:rsidRPr="00C220F9">
        <w:rPr>
          <w:rFonts w:ascii="Times New Roman" w:hAnsi="Times New Roman"/>
          <w:color w:val="000000"/>
          <w:sz w:val="28"/>
          <w:lang w:val="ru-RU"/>
        </w:rPr>
        <w:t xml:space="preserve"> знания об информационном обществе, глобализации, глобальных проблемах; </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 xml:space="preserve">характеризовать </w:t>
      </w:r>
      <w:r w:rsidRPr="00C220F9">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 xml:space="preserve">приводить </w:t>
      </w:r>
      <w:r w:rsidRPr="00C220F9">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 xml:space="preserve">сравнивать </w:t>
      </w:r>
      <w:r w:rsidRPr="00C220F9">
        <w:rPr>
          <w:rFonts w:ascii="Times New Roman" w:hAnsi="Times New Roman"/>
          <w:color w:val="000000"/>
          <w:sz w:val="28"/>
          <w:lang w:val="ru-RU"/>
        </w:rPr>
        <w:t>требования к современным профессиям;</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устанавливать и объяснять</w:t>
      </w:r>
      <w:r w:rsidRPr="00C220F9">
        <w:rPr>
          <w:rFonts w:ascii="Times New Roman" w:hAnsi="Times New Roman"/>
          <w:color w:val="000000"/>
          <w:sz w:val="28"/>
          <w:lang w:val="ru-RU"/>
        </w:rPr>
        <w:t xml:space="preserve"> причины и последствия глобализации;</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 xml:space="preserve">использовать </w:t>
      </w:r>
      <w:r w:rsidRPr="00C220F9">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определять и аргументировать</w:t>
      </w:r>
      <w:r w:rsidRPr="00C220F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 xml:space="preserve">решать </w:t>
      </w:r>
      <w:r w:rsidRPr="00C220F9">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68537E" w:rsidRPr="00C220F9" w:rsidRDefault="00D34114">
      <w:pPr>
        <w:numPr>
          <w:ilvl w:val="0"/>
          <w:numId w:val="12"/>
        </w:numPr>
        <w:spacing w:after="0" w:line="264" w:lineRule="auto"/>
        <w:jc w:val="both"/>
        <w:rPr>
          <w:lang w:val="ru-RU"/>
        </w:rPr>
      </w:pPr>
      <w:r w:rsidRPr="00C220F9">
        <w:rPr>
          <w:rFonts w:ascii="Times New Roman" w:hAnsi="Times New Roman"/>
          <w:b/>
          <w:color w:val="000000"/>
          <w:sz w:val="28"/>
          <w:lang w:val="ru-RU"/>
        </w:rPr>
        <w:t xml:space="preserve">осуществлять </w:t>
      </w:r>
      <w:r w:rsidRPr="00C220F9">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68537E" w:rsidRPr="00C220F9" w:rsidRDefault="0068537E">
      <w:pPr>
        <w:rPr>
          <w:lang w:val="ru-RU"/>
        </w:rPr>
        <w:sectPr w:rsidR="0068537E" w:rsidRPr="00C220F9">
          <w:pgSz w:w="11906" w:h="16383"/>
          <w:pgMar w:top="1134" w:right="850" w:bottom="1134" w:left="1701" w:header="720" w:footer="720" w:gutter="0"/>
          <w:cols w:space="720"/>
        </w:sectPr>
      </w:pPr>
    </w:p>
    <w:p w:rsidR="0068537E" w:rsidRDefault="00D34114">
      <w:pPr>
        <w:spacing w:after="0"/>
        <w:ind w:left="120"/>
      </w:pPr>
      <w:bookmarkStart w:id="8" w:name="block-34083425"/>
      <w:bookmarkEnd w:id="7"/>
      <w:r w:rsidRPr="00C220F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8537E" w:rsidRDefault="00D3411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68537E">
        <w:trPr>
          <w:trHeight w:val="144"/>
          <w:tblCellSpacing w:w="20" w:type="nil"/>
        </w:trPr>
        <w:tc>
          <w:tcPr>
            <w:tcW w:w="538"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 п/п </w:t>
            </w:r>
          </w:p>
          <w:p w:rsidR="0068537E" w:rsidRDefault="0068537E">
            <w:pPr>
              <w:spacing w:after="0"/>
              <w:ind w:left="135"/>
            </w:pPr>
          </w:p>
        </w:tc>
        <w:tc>
          <w:tcPr>
            <w:tcW w:w="2288"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Наименование разделов и тем программы </w:t>
            </w:r>
          </w:p>
          <w:p w:rsidR="0068537E" w:rsidRDefault="0068537E">
            <w:pPr>
              <w:spacing w:after="0"/>
              <w:ind w:left="135"/>
            </w:pPr>
          </w:p>
        </w:tc>
        <w:tc>
          <w:tcPr>
            <w:tcW w:w="0" w:type="auto"/>
            <w:gridSpan w:val="3"/>
            <w:tcMar>
              <w:top w:w="50" w:type="dxa"/>
              <w:left w:w="100" w:type="dxa"/>
            </w:tcMar>
            <w:vAlign w:val="center"/>
          </w:tcPr>
          <w:p w:rsidR="0068537E" w:rsidRDefault="00D3411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Электронные (цифровые) образовательные ресурсы </w:t>
            </w:r>
          </w:p>
          <w:p w:rsidR="0068537E" w:rsidRDefault="0068537E">
            <w:pPr>
              <w:spacing w:after="0"/>
              <w:ind w:left="135"/>
            </w:pPr>
          </w:p>
        </w:tc>
      </w:tr>
      <w:tr w:rsidR="0068537E">
        <w:trPr>
          <w:trHeight w:val="144"/>
          <w:tblCellSpacing w:w="20" w:type="nil"/>
        </w:trPr>
        <w:tc>
          <w:tcPr>
            <w:tcW w:w="0" w:type="auto"/>
            <w:vMerge/>
            <w:tcBorders>
              <w:top w:val="nil"/>
            </w:tcBorders>
            <w:tcMar>
              <w:top w:w="50" w:type="dxa"/>
              <w:left w:w="100" w:type="dxa"/>
            </w:tcMar>
          </w:tcPr>
          <w:p w:rsidR="0068537E" w:rsidRDefault="0068537E"/>
        </w:tc>
        <w:tc>
          <w:tcPr>
            <w:tcW w:w="0" w:type="auto"/>
            <w:vMerge/>
            <w:tcBorders>
              <w:top w:val="nil"/>
            </w:tcBorders>
            <w:tcMar>
              <w:top w:w="50" w:type="dxa"/>
              <w:left w:w="100" w:type="dxa"/>
            </w:tcMar>
          </w:tcPr>
          <w:p w:rsidR="0068537E" w:rsidRDefault="0068537E"/>
        </w:tc>
        <w:tc>
          <w:tcPr>
            <w:tcW w:w="1045"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Всего </w:t>
            </w:r>
          </w:p>
          <w:p w:rsidR="0068537E" w:rsidRDefault="0068537E">
            <w:pPr>
              <w:spacing w:after="0"/>
              <w:ind w:left="135"/>
            </w:pPr>
          </w:p>
        </w:tc>
        <w:tc>
          <w:tcPr>
            <w:tcW w:w="1778"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Контрольные работы </w:t>
            </w:r>
          </w:p>
          <w:p w:rsidR="0068537E" w:rsidRDefault="0068537E">
            <w:pPr>
              <w:spacing w:after="0"/>
              <w:ind w:left="135"/>
            </w:pPr>
          </w:p>
        </w:tc>
        <w:tc>
          <w:tcPr>
            <w:tcW w:w="1860"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Практические работы </w:t>
            </w:r>
          </w:p>
          <w:p w:rsidR="0068537E" w:rsidRDefault="0068537E">
            <w:pPr>
              <w:spacing w:after="0"/>
              <w:ind w:left="135"/>
            </w:pPr>
          </w:p>
        </w:tc>
        <w:tc>
          <w:tcPr>
            <w:tcW w:w="0" w:type="auto"/>
            <w:vMerge/>
            <w:tcBorders>
              <w:top w:val="nil"/>
            </w:tcBorders>
            <w:tcMar>
              <w:top w:w="50" w:type="dxa"/>
              <w:left w:w="100" w:type="dxa"/>
            </w:tcMar>
          </w:tcPr>
          <w:p w:rsidR="0068537E" w:rsidRDefault="0068537E"/>
        </w:tc>
      </w:tr>
      <w:tr w:rsidR="0068537E" w:rsidRPr="00C220F9">
        <w:trPr>
          <w:trHeight w:val="144"/>
          <w:tblCellSpacing w:w="20" w:type="nil"/>
        </w:trPr>
        <w:tc>
          <w:tcPr>
            <w:tcW w:w="0" w:type="auto"/>
            <w:gridSpan w:val="6"/>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b/>
                <w:color w:val="000000"/>
                <w:sz w:val="24"/>
                <w:lang w:val="ru-RU"/>
              </w:rPr>
              <w:t>Раздел 1.</w:t>
            </w:r>
            <w:r w:rsidRPr="00C220F9">
              <w:rPr>
                <w:rFonts w:ascii="Times New Roman" w:hAnsi="Times New Roman"/>
                <w:color w:val="000000"/>
                <w:sz w:val="24"/>
                <w:lang w:val="ru-RU"/>
              </w:rPr>
              <w:t xml:space="preserve"> </w:t>
            </w:r>
            <w:r w:rsidRPr="00C220F9">
              <w:rPr>
                <w:rFonts w:ascii="Times New Roman" w:hAnsi="Times New Roman"/>
                <w:b/>
                <w:color w:val="000000"/>
                <w:sz w:val="24"/>
                <w:lang w:val="ru-RU"/>
              </w:rPr>
              <w:t>Человек и его социальное окружение</w:t>
            </w:r>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1.1</w:t>
            </w:r>
          </w:p>
        </w:tc>
        <w:tc>
          <w:tcPr>
            <w:tcW w:w="2288" w:type="dxa"/>
            <w:tcMar>
              <w:top w:w="50" w:type="dxa"/>
              <w:left w:w="100" w:type="dxa"/>
            </w:tcMar>
            <w:vAlign w:val="center"/>
          </w:tcPr>
          <w:p w:rsidR="0068537E" w:rsidRDefault="00D34114">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1.2</w:t>
            </w:r>
          </w:p>
        </w:tc>
        <w:tc>
          <w:tcPr>
            <w:tcW w:w="2288"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68537E" w:rsidRDefault="0068537E">
            <w:pPr>
              <w:spacing w:after="0"/>
              <w:ind w:left="135"/>
              <w:jc w:val="center"/>
            </w:pP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1.3</w:t>
            </w:r>
          </w:p>
        </w:tc>
        <w:tc>
          <w:tcPr>
            <w:tcW w:w="2288"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68537E" w:rsidRDefault="0068537E">
            <w:pPr>
              <w:spacing w:after="0"/>
              <w:ind w:left="135"/>
              <w:jc w:val="center"/>
            </w:pP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1.4</w:t>
            </w:r>
          </w:p>
        </w:tc>
        <w:tc>
          <w:tcPr>
            <w:tcW w:w="2288" w:type="dxa"/>
            <w:tcMar>
              <w:top w:w="50" w:type="dxa"/>
              <w:left w:w="100" w:type="dxa"/>
            </w:tcMar>
            <w:vAlign w:val="center"/>
          </w:tcPr>
          <w:p w:rsidR="0068537E" w:rsidRDefault="00D34114">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68537E" w:rsidRDefault="0068537E">
            <w:pPr>
              <w:spacing w:after="0"/>
              <w:ind w:left="135"/>
              <w:jc w:val="center"/>
            </w:pP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8537E" w:rsidRDefault="0068537E"/>
        </w:tc>
      </w:tr>
      <w:tr w:rsidR="0068537E" w:rsidRPr="00C220F9">
        <w:trPr>
          <w:trHeight w:val="144"/>
          <w:tblCellSpacing w:w="20" w:type="nil"/>
        </w:trPr>
        <w:tc>
          <w:tcPr>
            <w:tcW w:w="0" w:type="auto"/>
            <w:gridSpan w:val="6"/>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b/>
                <w:color w:val="000000"/>
                <w:sz w:val="24"/>
                <w:lang w:val="ru-RU"/>
              </w:rPr>
              <w:t>Раздел 2.</w:t>
            </w:r>
            <w:r w:rsidRPr="00C220F9">
              <w:rPr>
                <w:rFonts w:ascii="Times New Roman" w:hAnsi="Times New Roman"/>
                <w:color w:val="000000"/>
                <w:sz w:val="24"/>
                <w:lang w:val="ru-RU"/>
              </w:rPr>
              <w:t xml:space="preserve"> </w:t>
            </w:r>
            <w:r w:rsidRPr="00C220F9">
              <w:rPr>
                <w:rFonts w:ascii="Times New Roman" w:hAnsi="Times New Roman"/>
                <w:b/>
                <w:color w:val="000000"/>
                <w:sz w:val="24"/>
                <w:lang w:val="ru-RU"/>
              </w:rPr>
              <w:t>Общество, в котором мы живём</w:t>
            </w:r>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2.1</w:t>
            </w:r>
          </w:p>
        </w:tc>
        <w:tc>
          <w:tcPr>
            <w:tcW w:w="2288" w:type="dxa"/>
            <w:tcMar>
              <w:top w:w="50" w:type="dxa"/>
              <w:left w:w="100" w:type="dxa"/>
            </w:tcMar>
            <w:vAlign w:val="center"/>
          </w:tcPr>
          <w:p w:rsidR="0068537E" w:rsidRDefault="00D34114">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8537E" w:rsidRDefault="0068537E">
            <w:pPr>
              <w:spacing w:after="0"/>
              <w:ind w:left="135"/>
              <w:jc w:val="center"/>
            </w:pP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2.2</w:t>
            </w:r>
          </w:p>
        </w:tc>
        <w:tc>
          <w:tcPr>
            <w:tcW w:w="2288" w:type="dxa"/>
            <w:tcMar>
              <w:top w:w="50" w:type="dxa"/>
              <w:left w:w="100" w:type="dxa"/>
            </w:tcMar>
            <w:vAlign w:val="center"/>
          </w:tcPr>
          <w:p w:rsidR="0068537E" w:rsidRDefault="00D34114">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8537E" w:rsidRDefault="0068537E">
            <w:pPr>
              <w:spacing w:after="0"/>
              <w:ind w:left="135"/>
              <w:jc w:val="center"/>
            </w:pP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2.3</w:t>
            </w:r>
          </w:p>
        </w:tc>
        <w:tc>
          <w:tcPr>
            <w:tcW w:w="2288" w:type="dxa"/>
            <w:tcMar>
              <w:top w:w="50" w:type="dxa"/>
              <w:left w:w="100" w:type="dxa"/>
            </w:tcMar>
            <w:vAlign w:val="center"/>
          </w:tcPr>
          <w:p w:rsidR="0068537E" w:rsidRDefault="00D34114">
            <w:pPr>
              <w:spacing w:after="0"/>
              <w:ind w:left="135"/>
            </w:pPr>
            <w:r w:rsidRPr="00C220F9">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8537E" w:rsidRDefault="0068537E">
            <w:pPr>
              <w:spacing w:after="0"/>
              <w:ind w:left="135"/>
              <w:jc w:val="center"/>
            </w:pP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2.4</w:t>
            </w:r>
          </w:p>
        </w:tc>
        <w:tc>
          <w:tcPr>
            <w:tcW w:w="2288" w:type="dxa"/>
            <w:tcMar>
              <w:top w:w="50" w:type="dxa"/>
              <w:left w:w="100" w:type="dxa"/>
            </w:tcMar>
            <w:vAlign w:val="center"/>
          </w:tcPr>
          <w:p w:rsidR="0068537E" w:rsidRDefault="00D34114">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8537E" w:rsidRDefault="0068537E">
            <w:pPr>
              <w:spacing w:after="0"/>
              <w:ind w:left="135"/>
              <w:jc w:val="center"/>
            </w:pP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2.5</w:t>
            </w:r>
          </w:p>
        </w:tc>
        <w:tc>
          <w:tcPr>
            <w:tcW w:w="2288" w:type="dxa"/>
            <w:tcMar>
              <w:top w:w="50" w:type="dxa"/>
              <w:left w:w="100" w:type="dxa"/>
            </w:tcMar>
            <w:vAlign w:val="center"/>
          </w:tcPr>
          <w:p w:rsidR="0068537E" w:rsidRDefault="00D34114">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8537E" w:rsidRDefault="0068537E">
            <w:pPr>
              <w:spacing w:after="0"/>
              <w:ind w:left="135"/>
              <w:jc w:val="center"/>
            </w:pP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rsidRPr="00C220F9">
        <w:trPr>
          <w:trHeight w:val="144"/>
          <w:tblCellSpacing w:w="20" w:type="nil"/>
        </w:trPr>
        <w:tc>
          <w:tcPr>
            <w:tcW w:w="538" w:type="dxa"/>
            <w:tcMar>
              <w:top w:w="50" w:type="dxa"/>
              <w:left w:w="100" w:type="dxa"/>
            </w:tcMar>
            <w:vAlign w:val="center"/>
          </w:tcPr>
          <w:p w:rsidR="0068537E" w:rsidRDefault="00D34114">
            <w:pPr>
              <w:spacing w:after="0"/>
            </w:pPr>
            <w:r>
              <w:rPr>
                <w:rFonts w:ascii="Times New Roman" w:hAnsi="Times New Roman"/>
                <w:color w:val="000000"/>
                <w:sz w:val="24"/>
              </w:rPr>
              <w:t>2.6</w:t>
            </w:r>
          </w:p>
        </w:tc>
        <w:tc>
          <w:tcPr>
            <w:tcW w:w="2288" w:type="dxa"/>
            <w:tcMar>
              <w:top w:w="50" w:type="dxa"/>
              <w:left w:w="100" w:type="dxa"/>
            </w:tcMar>
            <w:vAlign w:val="center"/>
          </w:tcPr>
          <w:p w:rsidR="0068537E" w:rsidRDefault="00D34114">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8537E" w:rsidRDefault="0068537E"/>
        </w:tc>
      </w:tr>
      <w:tr w:rsidR="0068537E" w:rsidRPr="00C220F9">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8537E" w:rsidRDefault="0068537E">
            <w:pPr>
              <w:spacing w:after="0"/>
              <w:ind w:left="135"/>
              <w:jc w:val="center"/>
            </w:pPr>
          </w:p>
        </w:tc>
        <w:tc>
          <w:tcPr>
            <w:tcW w:w="1860" w:type="dxa"/>
            <w:tcMar>
              <w:top w:w="50" w:type="dxa"/>
              <w:left w:w="100" w:type="dxa"/>
            </w:tcMar>
            <w:vAlign w:val="center"/>
          </w:tcPr>
          <w:p w:rsidR="0068537E" w:rsidRDefault="0068537E">
            <w:pPr>
              <w:spacing w:after="0"/>
              <w:ind w:left="135"/>
              <w:jc w:val="center"/>
            </w:pPr>
          </w:p>
        </w:tc>
        <w:tc>
          <w:tcPr>
            <w:tcW w:w="2837"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415294</w:t>
              </w:r>
            </w:hyperlink>
          </w:p>
        </w:tc>
      </w:tr>
      <w:tr w:rsidR="0068537E">
        <w:trPr>
          <w:trHeight w:val="144"/>
          <w:tblCellSpacing w:w="20" w:type="nil"/>
        </w:trPr>
        <w:tc>
          <w:tcPr>
            <w:tcW w:w="0" w:type="auto"/>
            <w:gridSpan w:val="2"/>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8537E" w:rsidRDefault="0068537E"/>
        </w:tc>
      </w:tr>
    </w:tbl>
    <w:p w:rsidR="0068537E" w:rsidRDefault="0068537E">
      <w:pPr>
        <w:sectPr w:rsidR="0068537E">
          <w:pgSz w:w="16383" w:h="11906" w:orient="landscape"/>
          <w:pgMar w:top="1134" w:right="850" w:bottom="1134" w:left="1701" w:header="720" w:footer="720" w:gutter="0"/>
          <w:cols w:space="720"/>
        </w:sectPr>
      </w:pPr>
    </w:p>
    <w:p w:rsidR="0068537E" w:rsidRDefault="00D3411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68537E">
        <w:trPr>
          <w:trHeight w:val="144"/>
          <w:tblCellSpacing w:w="20" w:type="nil"/>
        </w:trPr>
        <w:tc>
          <w:tcPr>
            <w:tcW w:w="483"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 п/п </w:t>
            </w:r>
          </w:p>
          <w:p w:rsidR="0068537E" w:rsidRDefault="0068537E">
            <w:pPr>
              <w:spacing w:after="0"/>
              <w:ind w:left="135"/>
            </w:pPr>
          </w:p>
        </w:tc>
        <w:tc>
          <w:tcPr>
            <w:tcW w:w="3344"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Наименование разделов и тем программы </w:t>
            </w:r>
          </w:p>
          <w:p w:rsidR="0068537E" w:rsidRDefault="0068537E">
            <w:pPr>
              <w:spacing w:after="0"/>
              <w:ind w:left="135"/>
            </w:pPr>
          </w:p>
        </w:tc>
        <w:tc>
          <w:tcPr>
            <w:tcW w:w="0" w:type="auto"/>
            <w:gridSpan w:val="3"/>
            <w:tcMar>
              <w:top w:w="50" w:type="dxa"/>
              <w:left w:w="100" w:type="dxa"/>
            </w:tcMar>
            <w:vAlign w:val="center"/>
          </w:tcPr>
          <w:p w:rsidR="0068537E" w:rsidRDefault="00D3411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Электронные (цифровые) образовательные ресурсы </w:t>
            </w:r>
          </w:p>
          <w:p w:rsidR="0068537E" w:rsidRDefault="0068537E">
            <w:pPr>
              <w:spacing w:after="0"/>
              <w:ind w:left="135"/>
            </w:pPr>
          </w:p>
        </w:tc>
      </w:tr>
      <w:tr w:rsidR="0068537E">
        <w:trPr>
          <w:trHeight w:val="144"/>
          <w:tblCellSpacing w:w="20" w:type="nil"/>
        </w:trPr>
        <w:tc>
          <w:tcPr>
            <w:tcW w:w="0" w:type="auto"/>
            <w:vMerge/>
            <w:tcBorders>
              <w:top w:val="nil"/>
            </w:tcBorders>
            <w:tcMar>
              <w:top w:w="50" w:type="dxa"/>
              <w:left w:w="100" w:type="dxa"/>
            </w:tcMar>
          </w:tcPr>
          <w:p w:rsidR="0068537E" w:rsidRDefault="0068537E"/>
        </w:tc>
        <w:tc>
          <w:tcPr>
            <w:tcW w:w="0" w:type="auto"/>
            <w:vMerge/>
            <w:tcBorders>
              <w:top w:val="nil"/>
            </w:tcBorders>
            <w:tcMar>
              <w:top w:w="50" w:type="dxa"/>
              <w:left w:w="100" w:type="dxa"/>
            </w:tcMar>
          </w:tcPr>
          <w:p w:rsidR="0068537E" w:rsidRDefault="0068537E"/>
        </w:tc>
        <w:tc>
          <w:tcPr>
            <w:tcW w:w="943"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Всего </w:t>
            </w:r>
          </w:p>
          <w:p w:rsidR="0068537E" w:rsidRDefault="0068537E">
            <w:pPr>
              <w:spacing w:after="0"/>
              <w:ind w:left="135"/>
            </w:pPr>
          </w:p>
        </w:tc>
        <w:tc>
          <w:tcPr>
            <w:tcW w:w="1659"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Контрольные работы </w:t>
            </w:r>
          </w:p>
          <w:p w:rsidR="0068537E" w:rsidRDefault="0068537E">
            <w:pPr>
              <w:spacing w:after="0"/>
              <w:ind w:left="135"/>
            </w:pPr>
          </w:p>
        </w:tc>
        <w:tc>
          <w:tcPr>
            <w:tcW w:w="1750"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Практические работы </w:t>
            </w:r>
          </w:p>
          <w:p w:rsidR="0068537E" w:rsidRDefault="0068537E">
            <w:pPr>
              <w:spacing w:after="0"/>
              <w:ind w:left="135"/>
            </w:pPr>
          </w:p>
        </w:tc>
        <w:tc>
          <w:tcPr>
            <w:tcW w:w="0" w:type="auto"/>
            <w:vMerge/>
            <w:tcBorders>
              <w:top w:val="nil"/>
            </w:tcBorders>
            <w:tcMar>
              <w:top w:w="50" w:type="dxa"/>
              <w:left w:w="100" w:type="dxa"/>
            </w:tcMar>
          </w:tcPr>
          <w:p w:rsidR="0068537E" w:rsidRDefault="0068537E"/>
        </w:tc>
      </w:tr>
      <w:tr w:rsidR="0068537E" w:rsidRPr="00C220F9">
        <w:trPr>
          <w:trHeight w:val="144"/>
          <w:tblCellSpacing w:w="20" w:type="nil"/>
        </w:trPr>
        <w:tc>
          <w:tcPr>
            <w:tcW w:w="0" w:type="auto"/>
            <w:gridSpan w:val="6"/>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b/>
                <w:color w:val="000000"/>
                <w:sz w:val="24"/>
                <w:lang w:val="ru-RU"/>
              </w:rPr>
              <w:t>Раздел 1.</w:t>
            </w:r>
            <w:r w:rsidRPr="00C220F9">
              <w:rPr>
                <w:rFonts w:ascii="Times New Roman" w:hAnsi="Times New Roman"/>
                <w:color w:val="000000"/>
                <w:sz w:val="24"/>
                <w:lang w:val="ru-RU"/>
              </w:rPr>
              <w:t xml:space="preserve"> Социальные ценности и нормы</w:t>
            </w:r>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1.1</w:t>
            </w:r>
          </w:p>
        </w:tc>
        <w:tc>
          <w:tcPr>
            <w:tcW w:w="3344" w:type="dxa"/>
            <w:tcMar>
              <w:top w:w="50" w:type="dxa"/>
              <w:left w:w="100" w:type="dxa"/>
            </w:tcMar>
            <w:vAlign w:val="center"/>
          </w:tcPr>
          <w:p w:rsidR="0068537E" w:rsidRDefault="00D34114">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1.2</w:t>
            </w:r>
          </w:p>
        </w:tc>
        <w:tc>
          <w:tcPr>
            <w:tcW w:w="3344" w:type="dxa"/>
            <w:tcMar>
              <w:top w:w="50" w:type="dxa"/>
              <w:left w:w="100" w:type="dxa"/>
            </w:tcMar>
            <w:vAlign w:val="center"/>
          </w:tcPr>
          <w:p w:rsidR="0068537E" w:rsidRDefault="00D34114">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1.3</w:t>
            </w:r>
          </w:p>
        </w:tc>
        <w:tc>
          <w:tcPr>
            <w:tcW w:w="3344"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8537E" w:rsidRDefault="0068537E"/>
        </w:tc>
      </w:tr>
      <w:tr w:rsidR="0068537E" w:rsidRPr="00C220F9">
        <w:trPr>
          <w:trHeight w:val="144"/>
          <w:tblCellSpacing w:w="20" w:type="nil"/>
        </w:trPr>
        <w:tc>
          <w:tcPr>
            <w:tcW w:w="0" w:type="auto"/>
            <w:gridSpan w:val="6"/>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b/>
                <w:color w:val="000000"/>
                <w:sz w:val="24"/>
                <w:lang w:val="ru-RU"/>
              </w:rPr>
              <w:t>Раздел 2.</w:t>
            </w:r>
            <w:r w:rsidRPr="00C220F9">
              <w:rPr>
                <w:rFonts w:ascii="Times New Roman" w:hAnsi="Times New Roman"/>
                <w:color w:val="000000"/>
                <w:sz w:val="24"/>
                <w:lang w:val="ru-RU"/>
              </w:rPr>
              <w:t xml:space="preserve"> Человек как участник правовых отношений</w:t>
            </w:r>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2.1</w:t>
            </w:r>
          </w:p>
        </w:tc>
        <w:tc>
          <w:tcPr>
            <w:tcW w:w="3344" w:type="dxa"/>
            <w:tcMar>
              <w:top w:w="50" w:type="dxa"/>
              <w:left w:w="100" w:type="dxa"/>
            </w:tcMar>
            <w:vAlign w:val="center"/>
          </w:tcPr>
          <w:p w:rsidR="0068537E" w:rsidRDefault="00D34114">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2.2</w:t>
            </w:r>
          </w:p>
        </w:tc>
        <w:tc>
          <w:tcPr>
            <w:tcW w:w="3344"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2.3</w:t>
            </w:r>
          </w:p>
        </w:tc>
        <w:tc>
          <w:tcPr>
            <w:tcW w:w="3344"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8537E" w:rsidRDefault="0068537E"/>
        </w:tc>
      </w:tr>
      <w:tr w:rsidR="0068537E">
        <w:trPr>
          <w:trHeight w:val="144"/>
          <w:tblCellSpacing w:w="20" w:type="nil"/>
        </w:trPr>
        <w:tc>
          <w:tcPr>
            <w:tcW w:w="0" w:type="auto"/>
            <w:gridSpan w:val="6"/>
            <w:tcMar>
              <w:top w:w="50" w:type="dxa"/>
              <w:left w:w="100" w:type="dxa"/>
            </w:tcMar>
            <w:vAlign w:val="center"/>
          </w:tcPr>
          <w:p w:rsidR="0068537E" w:rsidRDefault="00D341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3.1</w:t>
            </w:r>
          </w:p>
        </w:tc>
        <w:tc>
          <w:tcPr>
            <w:tcW w:w="3344" w:type="dxa"/>
            <w:tcMar>
              <w:top w:w="50" w:type="dxa"/>
              <w:left w:w="100" w:type="dxa"/>
            </w:tcMar>
            <w:vAlign w:val="center"/>
          </w:tcPr>
          <w:p w:rsidR="0068537E" w:rsidRDefault="00D34114">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3.2</w:t>
            </w:r>
          </w:p>
        </w:tc>
        <w:tc>
          <w:tcPr>
            <w:tcW w:w="3344" w:type="dxa"/>
            <w:tcMar>
              <w:top w:w="50" w:type="dxa"/>
              <w:left w:w="100" w:type="dxa"/>
            </w:tcMar>
            <w:vAlign w:val="center"/>
          </w:tcPr>
          <w:p w:rsidR="0068537E" w:rsidRDefault="00D34114">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3.3</w:t>
            </w:r>
          </w:p>
        </w:tc>
        <w:tc>
          <w:tcPr>
            <w:tcW w:w="3344" w:type="dxa"/>
            <w:tcMar>
              <w:top w:w="50" w:type="dxa"/>
              <w:left w:w="100" w:type="dxa"/>
            </w:tcMar>
            <w:vAlign w:val="center"/>
          </w:tcPr>
          <w:p w:rsidR="0068537E" w:rsidRDefault="00D34114">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3.4</w:t>
            </w:r>
          </w:p>
        </w:tc>
        <w:tc>
          <w:tcPr>
            <w:tcW w:w="3344" w:type="dxa"/>
            <w:tcMar>
              <w:top w:w="50" w:type="dxa"/>
              <w:left w:w="100" w:type="dxa"/>
            </w:tcMar>
            <w:vAlign w:val="center"/>
          </w:tcPr>
          <w:p w:rsidR="0068537E" w:rsidRDefault="00D34114">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3.5</w:t>
            </w:r>
          </w:p>
        </w:tc>
        <w:tc>
          <w:tcPr>
            <w:tcW w:w="3344" w:type="dxa"/>
            <w:tcMar>
              <w:top w:w="50" w:type="dxa"/>
              <w:left w:w="100" w:type="dxa"/>
            </w:tcMar>
            <w:vAlign w:val="center"/>
          </w:tcPr>
          <w:p w:rsidR="0068537E" w:rsidRDefault="00D34114">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rsidRPr="00C220F9">
        <w:trPr>
          <w:trHeight w:val="144"/>
          <w:tblCellSpacing w:w="20" w:type="nil"/>
        </w:trPr>
        <w:tc>
          <w:tcPr>
            <w:tcW w:w="483" w:type="dxa"/>
            <w:tcMar>
              <w:top w:w="50" w:type="dxa"/>
              <w:left w:w="100" w:type="dxa"/>
            </w:tcMar>
            <w:vAlign w:val="center"/>
          </w:tcPr>
          <w:p w:rsidR="0068537E" w:rsidRDefault="00D34114">
            <w:pPr>
              <w:spacing w:after="0"/>
            </w:pPr>
            <w:r>
              <w:rPr>
                <w:rFonts w:ascii="Times New Roman" w:hAnsi="Times New Roman"/>
                <w:color w:val="000000"/>
                <w:sz w:val="24"/>
              </w:rPr>
              <w:t>3.6</w:t>
            </w:r>
          </w:p>
        </w:tc>
        <w:tc>
          <w:tcPr>
            <w:tcW w:w="3344"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8537E" w:rsidRDefault="0068537E"/>
        </w:tc>
      </w:tr>
      <w:tr w:rsidR="0068537E" w:rsidRPr="00C220F9">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537E" w:rsidRDefault="0068537E">
            <w:pPr>
              <w:spacing w:after="0"/>
              <w:ind w:left="135"/>
              <w:jc w:val="center"/>
            </w:pPr>
          </w:p>
        </w:tc>
        <w:tc>
          <w:tcPr>
            <w:tcW w:w="1750" w:type="dxa"/>
            <w:tcMar>
              <w:top w:w="50" w:type="dxa"/>
              <w:left w:w="100" w:type="dxa"/>
            </w:tcMar>
            <w:vAlign w:val="center"/>
          </w:tcPr>
          <w:p w:rsidR="0068537E" w:rsidRDefault="0068537E">
            <w:pPr>
              <w:spacing w:after="0"/>
              <w:ind w:left="135"/>
              <w:jc w:val="center"/>
            </w:pPr>
          </w:p>
        </w:tc>
        <w:tc>
          <w:tcPr>
            <w:tcW w:w="2551"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4170</w:t>
              </w:r>
              <w:r>
                <w:rPr>
                  <w:rFonts w:ascii="Times New Roman" w:hAnsi="Times New Roman"/>
                  <w:color w:val="0000FF"/>
                  <w:u w:val="single"/>
                </w:rPr>
                <w:t>e</w:t>
              </w:r>
              <w:r w:rsidRPr="00C220F9">
                <w:rPr>
                  <w:rFonts w:ascii="Times New Roman" w:hAnsi="Times New Roman"/>
                  <w:color w:val="0000FF"/>
                  <w:u w:val="single"/>
                  <w:lang w:val="ru-RU"/>
                </w:rPr>
                <w:t>4</w:t>
              </w:r>
            </w:hyperlink>
          </w:p>
        </w:tc>
      </w:tr>
      <w:tr w:rsidR="0068537E">
        <w:trPr>
          <w:trHeight w:val="144"/>
          <w:tblCellSpacing w:w="20" w:type="nil"/>
        </w:trPr>
        <w:tc>
          <w:tcPr>
            <w:tcW w:w="0" w:type="auto"/>
            <w:gridSpan w:val="2"/>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8537E" w:rsidRDefault="0068537E"/>
        </w:tc>
      </w:tr>
    </w:tbl>
    <w:p w:rsidR="0068537E" w:rsidRDefault="0068537E">
      <w:pPr>
        <w:sectPr w:rsidR="0068537E">
          <w:pgSz w:w="16383" w:h="11906" w:orient="landscape"/>
          <w:pgMar w:top="1134" w:right="850" w:bottom="1134" w:left="1701" w:header="720" w:footer="720" w:gutter="0"/>
          <w:cols w:space="720"/>
        </w:sectPr>
      </w:pPr>
    </w:p>
    <w:p w:rsidR="0068537E" w:rsidRDefault="00D3411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68537E">
        <w:trPr>
          <w:trHeight w:val="144"/>
          <w:tblCellSpacing w:w="20" w:type="nil"/>
        </w:trPr>
        <w:tc>
          <w:tcPr>
            <w:tcW w:w="492"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 п/п </w:t>
            </w:r>
          </w:p>
          <w:p w:rsidR="0068537E" w:rsidRDefault="0068537E">
            <w:pPr>
              <w:spacing w:after="0"/>
              <w:ind w:left="135"/>
            </w:pPr>
          </w:p>
        </w:tc>
        <w:tc>
          <w:tcPr>
            <w:tcW w:w="3168"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Наименование разделов и тем программы </w:t>
            </w:r>
          </w:p>
          <w:p w:rsidR="0068537E" w:rsidRDefault="0068537E">
            <w:pPr>
              <w:spacing w:after="0"/>
              <w:ind w:left="135"/>
            </w:pPr>
          </w:p>
        </w:tc>
        <w:tc>
          <w:tcPr>
            <w:tcW w:w="0" w:type="auto"/>
            <w:gridSpan w:val="3"/>
            <w:tcMar>
              <w:top w:w="50" w:type="dxa"/>
              <w:left w:w="100" w:type="dxa"/>
            </w:tcMar>
            <w:vAlign w:val="center"/>
          </w:tcPr>
          <w:p w:rsidR="0068537E" w:rsidRDefault="00D3411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Электронные (цифровые) образовательные ресурсы </w:t>
            </w:r>
          </w:p>
          <w:p w:rsidR="0068537E" w:rsidRDefault="0068537E">
            <w:pPr>
              <w:spacing w:after="0"/>
              <w:ind w:left="135"/>
            </w:pPr>
          </w:p>
        </w:tc>
      </w:tr>
      <w:tr w:rsidR="0068537E">
        <w:trPr>
          <w:trHeight w:val="144"/>
          <w:tblCellSpacing w:w="20" w:type="nil"/>
        </w:trPr>
        <w:tc>
          <w:tcPr>
            <w:tcW w:w="0" w:type="auto"/>
            <w:vMerge/>
            <w:tcBorders>
              <w:top w:val="nil"/>
            </w:tcBorders>
            <w:tcMar>
              <w:top w:w="50" w:type="dxa"/>
              <w:left w:w="100" w:type="dxa"/>
            </w:tcMar>
          </w:tcPr>
          <w:p w:rsidR="0068537E" w:rsidRDefault="0068537E"/>
        </w:tc>
        <w:tc>
          <w:tcPr>
            <w:tcW w:w="0" w:type="auto"/>
            <w:vMerge/>
            <w:tcBorders>
              <w:top w:val="nil"/>
            </w:tcBorders>
            <w:tcMar>
              <w:top w:w="50" w:type="dxa"/>
              <w:left w:w="100" w:type="dxa"/>
            </w:tcMar>
          </w:tcPr>
          <w:p w:rsidR="0068537E" w:rsidRDefault="0068537E"/>
        </w:tc>
        <w:tc>
          <w:tcPr>
            <w:tcW w:w="960"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Всего </w:t>
            </w:r>
          </w:p>
          <w:p w:rsidR="0068537E" w:rsidRDefault="0068537E">
            <w:pPr>
              <w:spacing w:after="0"/>
              <w:ind w:left="135"/>
            </w:pPr>
          </w:p>
        </w:tc>
        <w:tc>
          <w:tcPr>
            <w:tcW w:w="1680"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Контрольные работы </w:t>
            </w:r>
          </w:p>
          <w:p w:rsidR="0068537E" w:rsidRDefault="0068537E">
            <w:pPr>
              <w:spacing w:after="0"/>
              <w:ind w:left="135"/>
            </w:pPr>
          </w:p>
        </w:tc>
        <w:tc>
          <w:tcPr>
            <w:tcW w:w="1768"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Практические работы </w:t>
            </w:r>
          </w:p>
          <w:p w:rsidR="0068537E" w:rsidRDefault="0068537E">
            <w:pPr>
              <w:spacing w:after="0"/>
              <w:ind w:left="135"/>
            </w:pPr>
          </w:p>
        </w:tc>
        <w:tc>
          <w:tcPr>
            <w:tcW w:w="0" w:type="auto"/>
            <w:vMerge/>
            <w:tcBorders>
              <w:top w:val="nil"/>
            </w:tcBorders>
            <w:tcMar>
              <w:top w:w="50" w:type="dxa"/>
              <w:left w:w="100" w:type="dxa"/>
            </w:tcMar>
          </w:tcPr>
          <w:p w:rsidR="0068537E" w:rsidRDefault="0068537E"/>
        </w:tc>
      </w:tr>
      <w:tr w:rsidR="0068537E" w:rsidRPr="00C220F9">
        <w:trPr>
          <w:trHeight w:val="144"/>
          <w:tblCellSpacing w:w="20" w:type="nil"/>
        </w:trPr>
        <w:tc>
          <w:tcPr>
            <w:tcW w:w="0" w:type="auto"/>
            <w:gridSpan w:val="6"/>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b/>
                <w:color w:val="000000"/>
                <w:sz w:val="24"/>
                <w:lang w:val="ru-RU"/>
              </w:rPr>
              <w:t>Раздел 1.</w:t>
            </w:r>
            <w:r w:rsidRPr="00C220F9">
              <w:rPr>
                <w:rFonts w:ascii="Times New Roman" w:hAnsi="Times New Roman"/>
                <w:color w:val="000000"/>
                <w:sz w:val="24"/>
                <w:lang w:val="ru-RU"/>
              </w:rPr>
              <w:t xml:space="preserve"> </w:t>
            </w:r>
            <w:r w:rsidRPr="00C220F9">
              <w:rPr>
                <w:rFonts w:ascii="Times New Roman" w:hAnsi="Times New Roman"/>
                <w:b/>
                <w:color w:val="000000"/>
                <w:sz w:val="24"/>
                <w:lang w:val="ru-RU"/>
              </w:rPr>
              <w:t>Человек в экономических отношениях</w:t>
            </w:r>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1.1</w:t>
            </w:r>
          </w:p>
        </w:tc>
        <w:tc>
          <w:tcPr>
            <w:tcW w:w="3168" w:type="dxa"/>
            <w:tcMar>
              <w:top w:w="50" w:type="dxa"/>
              <w:left w:w="100" w:type="dxa"/>
            </w:tcMar>
            <w:vAlign w:val="center"/>
          </w:tcPr>
          <w:p w:rsidR="0068537E" w:rsidRDefault="00D34114">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1.2</w:t>
            </w:r>
          </w:p>
        </w:tc>
        <w:tc>
          <w:tcPr>
            <w:tcW w:w="3168" w:type="dxa"/>
            <w:tcMar>
              <w:top w:w="50" w:type="dxa"/>
              <w:left w:w="100" w:type="dxa"/>
            </w:tcMar>
            <w:vAlign w:val="center"/>
          </w:tcPr>
          <w:p w:rsidR="0068537E" w:rsidRDefault="00D34114">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8537E" w:rsidRDefault="0068537E">
            <w:pPr>
              <w:spacing w:after="0"/>
              <w:ind w:left="135"/>
              <w:jc w:val="center"/>
            </w:pP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1.3</w:t>
            </w:r>
          </w:p>
        </w:tc>
        <w:tc>
          <w:tcPr>
            <w:tcW w:w="3168" w:type="dxa"/>
            <w:tcMar>
              <w:top w:w="50" w:type="dxa"/>
              <w:left w:w="100" w:type="dxa"/>
            </w:tcMar>
            <w:vAlign w:val="center"/>
          </w:tcPr>
          <w:p w:rsidR="0068537E" w:rsidRDefault="00D34114">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8537E" w:rsidRDefault="0068537E">
            <w:pPr>
              <w:spacing w:after="0"/>
              <w:ind w:left="135"/>
              <w:jc w:val="center"/>
            </w:pP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1.4</w:t>
            </w:r>
          </w:p>
        </w:tc>
        <w:tc>
          <w:tcPr>
            <w:tcW w:w="3168" w:type="dxa"/>
            <w:tcMar>
              <w:top w:w="50" w:type="dxa"/>
              <w:left w:w="100" w:type="dxa"/>
            </w:tcMar>
            <w:vAlign w:val="center"/>
          </w:tcPr>
          <w:p w:rsidR="0068537E" w:rsidRDefault="00D34114">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8537E" w:rsidRDefault="0068537E">
            <w:pPr>
              <w:spacing w:after="0"/>
              <w:ind w:left="135"/>
              <w:jc w:val="center"/>
            </w:pP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1.5</w:t>
            </w:r>
          </w:p>
        </w:tc>
        <w:tc>
          <w:tcPr>
            <w:tcW w:w="3168"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8537E" w:rsidRDefault="0068537E">
            <w:pPr>
              <w:spacing w:after="0"/>
              <w:ind w:left="135"/>
              <w:jc w:val="center"/>
            </w:pP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8537E" w:rsidRDefault="0068537E"/>
        </w:tc>
      </w:tr>
      <w:tr w:rsidR="0068537E" w:rsidRPr="00C220F9">
        <w:trPr>
          <w:trHeight w:val="144"/>
          <w:tblCellSpacing w:w="20" w:type="nil"/>
        </w:trPr>
        <w:tc>
          <w:tcPr>
            <w:tcW w:w="0" w:type="auto"/>
            <w:gridSpan w:val="6"/>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b/>
                <w:color w:val="000000"/>
                <w:sz w:val="24"/>
                <w:lang w:val="ru-RU"/>
              </w:rPr>
              <w:t>Раздел 2.</w:t>
            </w:r>
            <w:r w:rsidRPr="00C220F9">
              <w:rPr>
                <w:rFonts w:ascii="Times New Roman" w:hAnsi="Times New Roman"/>
                <w:color w:val="000000"/>
                <w:sz w:val="24"/>
                <w:lang w:val="ru-RU"/>
              </w:rPr>
              <w:t xml:space="preserve"> </w:t>
            </w:r>
            <w:r w:rsidRPr="00C220F9">
              <w:rPr>
                <w:rFonts w:ascii="Times New Roman" w:hAnsi="Times New Roman"/>
                <w:b/>
                <w:color w:val="000000"/>
                <w:sz w:val="24"/>
                <w:lang w:val="ru-RU"/>
              </w:rPr>
              <w:t>Человек в мире культуры</w:t>
            </w:r>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2.1</w:t>
            </w:r>
          </w:p>
        </w:tc>
        <w:tc>
          <w:tcPr>
            <w:tcW w:w="3168"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8537E" w:rsidRDefault="0068537E">
            <w:pPr>
              <w:spacing w:after="0"/>
              <w:ind w:left="135"/>
              <w:jc w:val="center"/>
            </w:pP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2.2</w:t>
            </w:r>
          </w:p>
        </w:tc>
        <w:tc>
          <w:tcPr>
            <w:tcW w:w="3168"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8537E" w:rsidRDefault="0068537E">
            <w:pPr>
              <w:spacing w:after="0"/>
              <w:ind w:left="135"/>
              <w:jc w:val="center"/>
            </w:pP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2.3</w:t>
            </w:r>
          </w:p>
        </w:tc>
        <w:tc>
          <w:tcPr>
            <w:tcW w:w="3168"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8537E" w:rsidRDefault="0068537E">
            <w:pPr>
              <w:spacing w:after="0"/>
              <w:ind w:left="135"/>
              <w:jc w:val="center"/>
            </w:pP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2.4</w:t>
            </w:r>
          </w:p>
        </w:tc>
        <w:tc>
          <w:tcPr>
            <w:tcW w:w="3168"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8537E" w:rsidRDefault="0068537E">
            <w:pPr>
              <w:spacing w:after="0"/>
              <w:ind w:left="135"/>
              <w:jc w:val="center"/>
            </w:pP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rsidRPr="00C220F9">
        <w:trPr>
          <w:trHeight w:val="144"/>
          <w:tblCellSpacing w:w="20" w:type="nil"/>
        </w:trPr>
        <w:tc>
          <w:tcPr>
            <w:tcW w:w="492" w:type="dxa"/>
            <w:tcMar>
              <w:top w:w="50" w:type="dxa"/>
              <w:left w:w="100" w:type="dxa"/>
            </w:tcMar>
            <w:vAlign w:val="center"/>
          </w:tcPr>
          <w:p w:rsidR="0068537E" w:rsidRDefault="00D34114">
            <w:pPr>
              <w:spacing w:after="0"/>
            </w:pPr>
            <w:r>
              <w:rPr>
                <w:rFonts w:ascii="Times New Roman" w:hAnsi="Times New Roman"/>
                <w:color w:val="000000"/>
                <w:sz w:val="24"/>
              </w:rPr>
              <w:t>2.5</w:t>
            </w:r>
          </w:p>
        </w:tc>
        <w:tc>
          <w:tcPr>
            <w:tcW w:w="3168"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8537E" w:rsidRDefault="0068537E"/>
        </w:tc>
      </w:tr>
      <w:tr w:rsidR="0068537E" w:rsidRPr="00C220F9">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8537E" w:rsidRDefault="0068537E">
            <w:pPr>
              <w:spacing w:after="0"/>
              <w:ind w:left="135"/>
              <w:jc w:val="center"/>
            </w:pPr>
          </w:p>
        </w:tc>
        <w:tc>
          <w:tcPr>
            <w:tcW w:w="1768" w:type="dxa"/>
            <w:tcMar>
              <w:top w:w="50" w:type="dxa"/>
              <w:left w:w="100" w:type="dxa"/>
            </w:tcMar>
            <w:vAlign w:val="center"/>
          </w:tcPr>
          <w:p w:rsidR="0068537E" w:rsidRDefault="0068537E">
            <w:pPr>
              <w:spacing w:after="0"/>
              <w:ind w:left="135"/>
              <w:jc w:val="center"/>
            </w:pPr>
          </w:p>
        </w:tc>
        <w:tc>
          <w:tcPr>
            <w:tcW w:w="2599"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419196</w:t>
              </w:r>
            </w:hyperlink>
          </w:p>
        </w:tc>
      </w:tr>
      <w:tr w:rsidR="0068537E">
        <w:trPr>
          <w:trHeight w:val="144"/>
          <w:tblCellSpacing w:w="20" w:type="nil"/>
        </w:trPr>
        <w:tc>
          <w:tcPr>
            <w:tcW w:w="0" w:type="auto"/>
            <w:gridSpan w:val="2"/>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8537E" w:rsidRDefault="0068537E"/>
        </w:tc>
      </w:tr>
    </w:tbl>
    <w:p w:rsidR="0068537E" w:rsidRDefault="0068537E">
      <w:pPr>
        <w:sectPr w:rsidR="0068537E">
          <w:pgSz w:w="16383" w:h="11906" w:orient="landscape"/>
          <w:pgMar w:top="1134" w:right="850" w:bottom="1134" w:left="1701" w:header="720" w:footer="720" w:gutter="0"/>
          <w:cols w:space="720"/>
        </w:sectPr>
      </w:pPr>
    </w:p>
    <w:p w:rsidR="0068537E" w:rsidRDefault="00D3411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68537E">
        <w:trPr>
          <w:trHeight w:val="144"/>
          <w:tblCellSpacing w:w="20" w:type="nil"/>
        </w:trPr>
        <w:tc>
          <w:tcPr>
            <w:tcW w:w="501"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 п/п </w:t>
            </w:r>
          </w:p>
          <w:p w:rsidR="0068537E" w:rsidRDefault="0068537E">
            <w:pPr>
              <w:spacing w:after="0"/>
              <w:ind w:left="135"/>
            </w:pPr>
          </w:p>
        </w:tc>
        <w:tc>
          <w:tcPr>
            <w:tcW w:w="2992"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Наименование разделов и тем программы </w:t>
            </w:r>
          </w:p>
          <w:p w:rsidR="0068537E" w:rsidRDefault="0068537E">
            <w:pPr>
              <w:spacing w:after="0"/>
              <w:ind w:left="135"/>
            </w:pPr>
          </w:p>
        </w:tc>
        <w:tc>
          <w:tcPr>
            <w:tcW w:w="0" w:type="auto"/>
            <w:gridSpan w:val="3"/>
            <w:tcMar>
              <w:top w:w="50" w:type="dxa"/>
              <w:left w:w="100" w:type="dxa"/>
            </w:tcMar>
            <w:vAlign w:val="center"/>
          </w:tcPr>
          <w:p w:rsidR="0068537E" w:rsidRDefault="00D3411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8537E" w:rsidRDefault="00D34114">
            <w:pPr>
              <w:spacing w:after="0"/>
              <w:ind w:left="135"/>
            </w:pPr>
            <w:r>
              <w:rPr>
                <w:rFonts w:ascii="Times New Roman" w:hAnsi="Times New Roman"/>
                <w:b/>
                <w:color w:val="000000"/>
                <w:sz w:val="24"/>
              </w:rPr>
              <w:t xml:space="preserve">Электронные (цифровые) образовательные ресурсы </w:t>
            </w:r>
          </w:p>
          <w:p w:rsidR="0068537E" w:rsidRDefault="0068537E">
            <w:pPr>
              <w:spacing w:after="0"/>
              <w:ind w:left="135"/>
            </w:pPr>
          </w:p>
        </w:tc>
      </w:tr>
      <w:tr w:rsidR="0068537E">
        <w:trPr>
          <w:trHeight w:val="144"/>
          <w:tblCellSpacing w:w="20" w:type="nil"/>
        </w:trPr>
        <w:tc>
          <w:tcPr>
            <w:tcW w:w="0" w:type="auto"/>
            <w:vMerge/>
            <w:tcBorders>
              <w:top w:val="nil"/>
            </w:tcBorders>
            <w:tcMar>
              <w:top w:w="50" w:type="dxa"/>
              <w:left w:w="100" w:type="dxa"/>
            </w:tcMar>
          </w:tcPr>
          <w:p w:rsidR="0068537E" w:rsidRDefault="0068537E"/>
        </w:tc>
        <w:tc>
          <w:tcPr>
            <w:tcW w:w="0" w:type="auto"/>
            <w:vMerge/>
            <w:tcBorders>
              <w:top w:val="nil"/>
            </w:tcBorders>
            <w:tcMar>
              <w:top w:w="50" w:type="dxa"/>
              <w:left w:w="100" w:type="dxa"/>
            </w:tcMar>
          </w:tcPr>
          <w:p w:rsidR="0068537E" w:rsidRDefault="0068537E"/>
        </w:tc>
        <w:tc>
          <w:tcPr>
            <w:tcW w:w="977"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Всего </w:t>
            </w:r>
          </w:p>
          <w:p w:rsidR="0068537E" w:rsidRDefault="0068537E">
            <w:pPr>
              <w:spacing w:after="0"/>
              <w:ind w:left="135"/>
            </w:pPr>
          </w:p>
        </w:tc>
        <w:tc>
          <w:tcPr>
            <w:tcW w:w="1699"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Контрольные работы </w:t>
            </w:r>
          </w:p>
          <w:p w:rsidR="0068537E" w:rsidRDefault="0068537E">
            <w:pPr>
              <w:spacing w:after="0"/>
              <w:ind w:left="135"/>
            </w:pPr>
          </w:p>
        </w:tc>
        <w:tc>
          <w:tcPr>
            <w:tcW w:w="1787" w:type="dxa"/>
            <w:tcMar>
              <w:top w:w="50" w:type="dxa"/>
              <w:left w:w="100" w:type="dxa"/>
            </w:tcMar>
            <w:vAlign w:val="center"/>
          </w:tcPr>
          <w:p w:rsidR="0068537E" w:rsidRDefault="00D34114">
            <w:pPr>
              <w:spacing w:after="0"/>
              <w:ind w:left="135"/>
            </w:pPr>
            <w:r>
              <w:rPr>
                <w:rFonts w:ascii="Times New Roman" w:hAnsi="Times New Roman"/>
                <w:b/>
                <w:color w:val="000000"/>
                <w:sz w:val="24"/>
              </w:rPr>
              <w:t xml:space="preserve">Практические работы </w:t>
            </w:r>
          </w:p>
          <w:p w:rsidR="0068537E" w:rsidRDefault="0068537E">
            <w:pPr>
              <w:spacing w:after="0"/>
              <w:ind w:left="135"/>
            </w:pPr>
          </w:p>
        </w:tc>
        <w:tc>
          <w:tcPr>
            <w:tcW w:w="0" w:type="auto"/>
            <w:vMerge/>
            <w:tcBorders>
              <w:top w:val="nil"/>
            </w:tcBorders>
            <w:tcMar>
              <w:top w:w="50" w:type="dxa"/>
              <w:left w:w="100" w:type="dxa"/>
            </w:tcMar>
          </w:tcPr>
          <w:p w:rsidR="0068537E" w:rsidRDefault="0068537E"/>
        </w:tc>
      </w:tr>
      <w:tr w:rsidR="0068537E" w:rsidRPr="00C220F9">
        <w:trPr>
          <w:trHeight w:val="144"/>
          <w:tblCellSpacing w:w="20" w:type="nil"/>
        </w:trPr>
        <w:tc>
          <w:tcPr>
            <w:tcW w:w="0" w:type="auto"/>
            <w:gridSpan w:val="6"/>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b/>
                <w:color w:val="000000"/>
                <w:sz w:val="24"/>
                <w:lang w:val="ru-RU"/>
              </w:rPr>
              <w:t>Раздел 1.</w:t>
            </w:r>
            <w:r w:rsidRPr="00C220F9">
              <w:rPr>
                <w:rFonts w:ascii="Times New Roman" w:hAnsi="Times New Roman"/>
                <w:color w:val="000000"/>
                <w:sz w:val="24"/>
                <w:lang w:val="ru-RU"/>
              </w:rPr>
              <w:t xml:space="preserve"> </w:t>
            </w:r>
            <w:r w:rsidRPr="00C220F9">
              <w:rPr>
                <w:rFonts w:ascii="Times New Roman" w:hAnsi="Times New Roman"/>
                <w:b/>
                <w:color w:val="000000"/>
                <w:sz w:val="24"/>
                <w:lang w:val="ru-RU"/>
              </w:rPr>
              <w:t>Человек в политическом измерении</w:t>
            </w:r>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1.1</w:t>
            </w:r>
          </w:p>
        </w:tc>
        <w:tc>
          <w:tcPr>
            <w:tcW w:w="2992" w:type="dxa"/>
            <w:tcMar>
              <w:top w:w="50" w:type="dxa"/>
              <w:left w:w="100" w:type="dxa"/>
            </w:tcMar>
            <w:vAlign w:val="center"/>
          </w:tcPr>
          <w:p w:rsidR="0068537E" w:rsidRDefault="00D34114">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1.2</w:t>
            </w:r>
          </w:p>
        </w:tc>
        <w:tc>
          <w:tcPr>
            <w:tcW w:w="2992" w:type="dxa"/>
            <w:tcMar>
              <w:top w:w="50" w:type="dxa"/>
              <w:left w:w="100" w:type="dxa"/>
            </w:tcMar>
            <w:vAlign w:val="center"/>
          </w:tcPr>
          <w:p w:rsidR="0068537E" w:rsidRDefault="00D34114">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537E" w:rsidRDefault="0068537E"/>
        </w:tc>
      </w:tr>
      <w:tr w:rsidR="0068537E">
        <w:trPr>
          <w:trHeight w:val="144"/>
          <w:tblCellSpacing w:w="20" w:type="nil"/>
        </w:trPr>
        <w:tc>
          <w:tcPr>
            <w:tcW w:w="0" w:type="auto"/>
            <w:gridSpan w:val="6"/>
            <w:tcMar>
              <w:top w:w="50" w:type="dxa"/>
              <w:left w:w="100" w:type="dxa"/>
            </w:tcMar>
            <w:vAlign w:val="center"/>
          </w:tcPr>
          <w:p w:rsidR="0068537E" w:rsidRDefault="00D341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2.1</w:t>
            </w:r>
          </w:p>
        </w:tc>
        <w:tc>
          <w:tcPr>
            <w:tcW w:w="2992"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2.2</w:t>
            </w:r>
          </w:p>
        </w:tc>
        <w:tc>
          <w:tcPr>
            <w:tcW w:w="2992"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2.3</w:t>
            </w:r>
          </w:p>
        </w:tc>
        <w:tc>
          <w:tcPr>
            <w:tcW w:w="2992"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2.4</w:t>
            </w:r>
          </w:p>
        </w:tc>
        <w:tc>
          <w:tcPr>
            <w:tcW w:w="2992"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8537E" w:rsidRDefault="0068537E"/>
        </w:tc>
      </w:tr>
      <w:tr w:rsidR="0068537E" w:rsidRPr="00C220F9">
        <w:trPr>
          <w:trHeight w:val="144"/>
          <w:tblCellSpacing w:w="20" w:type="nil"/>
        </w:trPr>
        <w:tc>
          <w:tcPr>
            <w:tcW w:w="0" w:type="auto"/>
            <w:gridSpan w:val="6"/>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b/>
                <w:color w:val="000000"/>
                <w:sz w:val="24"/>
                <w:lang w:val="ru-RU"/>
              </w:rPr>
              <w:t>Раздел 3.</w:t>
            </w:r>
            <w:r w:rsidRPr="00C220F9">
              <w:rPr>
                <w:rFonts w:ascii="Times New Roman" w:hAnsi="Times New Roman"/>
                <w:color w:val="000000"/>
                <w:sz w:val="24"/>
                <w:lang w:val="ru-RU"/>
              </w:rPr>
              <w:t xml:space="preserve"> </w:t>
            </w:r>
            <w:r w:rsidRPr="00C220F9">
              <w:rPr>
                <w:rFonts w:ascii="Times New Roman" w:hAnsi="Times New Roman"/>
                <w:b/>
                <w:color w:val="000000"/>
                <w:sz w:val="24"/>
                <w:lang w:val="ru-RU"/>
              </w:rPr>
              <w:t>Человек в системе социальных отношений</w:t>
            </w:r>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3.1</w:t>
            </w:r>
          </w:p>
        </w:tc>
        <w:tc>
          <w:tcPr>
            <w:tcW w:w="2992" w:type="dxa"/>
            <w:tcMar>
              <w:top w:w="50" w:type="dxa"/>
              <w:left w:w="100" w:type="dxa"/>
            </w:tcMar>
            <w:vAlign w:val="center"/>
          </w:tcPr>
          <w:p w:rsidR="0068537E" w:rsidRDefault="00D34114">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3.2</w:t>
            </w:r>
          </w:p>
        </w:tc>
        <w:tc>
          <w:tcPr>
            <w:tcW w:w="2992" w:type="dxa"/>
            <w:tcMar>
              <w:top w:w="50" w:type="dxa"/>
              <w:left w:w="100" w:type="dxa"/>
            </w:tcMar>
            <w:vAlign w:val="center"/>
          </w:tcPr>
          <w:p w:rsidR="0068537E" w:rsidRDefault="00D34114">
            <w:pPr>
              <w:spacing w:after="0"/>
              <w:ind w:left="135"/>
            </w:pPr>
            <w:r w:rsidRPr="00C220F9">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3.3</w:t>
            </w:r>
          </w:p>
        </w:tc>
        <w:tc>
          <w:tcPr>
            <w:tcW w:w="2992" w:type="dxa"/>
            <w:tcMar>
              <w:top w:w="50" w:type="dxa"/>
              <w:left w:w="100" w:type="dxa"/>
            </w:tcMar>
            <w:vAlign w:val="center"/>
          </w:tcPr>
          <w:p w:rsidR="0068537E" w:rsidRDefault="00D34114">
            <w:pPr>
              <w:spacing w:after="0"/>
              <w:ind w:left="135"/>
            </w:pPr>
            <w:r w:rsidRPr="00C220F9">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rsidRPr="00C220F9">
        <w:trPr>
          <w:trHeight w:val="144"/>
          <w:tblCellSpacing w:w="20" w:type="nil"/>
        </w:trPr>
        <w:tc>
          <w:tcPr>
            <w:tcW w:w="501" w:type="dxa"/>
            <w:tcMar>
              <w:top w:w="50" w:type="dxa"/>
              <w:left w:w="100" w:type="dxa"/>
            </w:tcMar>
            <w:vAlign w:val="center"/>
          </w:tcPr>
          <w:p w:rsidR="0068537E" w:rsidRDefault="00D34114">
            <w:pPr>
              <w:spacing w:after="0"/>
            </w:pPr>
            <w:r>
              <w:rPr>
                <w:rFonts w:ascii="Times New Roman" w:hAnsi="Times New Roman"/>
                <w:color w:val="000000"/>
                <w:sz w:val="24"/>
              </w:rPr>
              <w:t>3.4</w:t>
            </w:r>
          </w:p>
        </w:tc>
        <w:tc>
          <w:tcPr>
            <w:tcW w:w="2992"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8537E" w:rsidRDefault="0068537E"/>
        </w:tc>
      </w:tr>
      <w:tr w:rsidR="0068537E" w:rsidRPr="00C220F9">
        <w:trPr>
          <w:trHeight w:val="144"/>
          <w:tblCellSpacing w:w="20" w:type="nil"/>
        </w:trPr>
        <w:tc>
          <w:tcPr>
            <w:tcW w:w="0" w:type="auto"/>
            <w:gridSpan w:val="2"/>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rsidRPr="00C220F9">
        <w:trPr>
          <w:trHeight w:val="144"/>
          <w:tblCellSpacing w:w="20" w:type="nil"/>
        </w:trPr>
        <w:tc>
          <w:tcPr>
            <w:tcW w:w="0" w:type="auto"/>
            <w:gridSpan w:val="2"/>
            <w:tcMar>
              <w:top w:w="50" w:type="dxa"/>
              <w:left w:w="100" w:type="dxa"/>
            </w:tcMar>
            <w:vAlign w:val="center"/>
          </w:tcPr>
          <w:p w:rsidR="0068537E" w:rsidRDefault="00D34114">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8537E" w:rsidRDefault="0068537E">
            <w:pPr>
              <w:spacing w:after="0"/>
              <w:ind w:left="135"/>
              <w:jc w:val="center"/>
            </w:pPr>
          </w:p>
        </w:tc>
        <w:tc>
          <w:tcPr>
            <w:tcW w:w="1787" w:type="dxa"/>
            <w:tcMar>
              <w:top w:w="50" w:type="dxa"/>
              <w:left w:w="100" w:type="dxa"/>
            </w:tcMar>
            <w:vAlign w:val="center"/>
          </w:tcPr>
          <w:p w:rsidR="0068537E" w:rsidRDefault="0068537E">
            <w:pPr>
              <w:spacing w:after="0"/>
              <w:ind w:left="135"/>
              <w:jc w:val="center"/>
            </w:pPr>
          </w:p>
        </w:tc>
        <w:tc>
          <w:tcPr>
            <w:tcW w:w="2646" w:type="dxa"/>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220F9">
                <w:rPr>
                  <w:rFonts w:ascii="Times New Roman" w:hAnsi="Times New Roman"/>
                  <w:color w:val="0000FF"/>
                  <w:u w:val="single"/>
                  <w:lang w:val="ru-RU"/>
                </w:rPr>
                <w:t>://</w:t>
              </w:r>
              <w:r>
                <w:rPr>
                  <w:rFonts w:ascii="Times New Roman" w:hAnsi="Times New Roman"/>
                  <w:color w:val="0000FF"/>
                  <w:u w:val="single"/>
                </w:rPr>
                <w:t>m</w:t>
              </w:r>
              <w:r w:rsidRPr="00C220F9">
                <w:rPr>
                  <w:rFonts w:ascii="Times New Roman" w:hAnsi="Times New Roman"/>
                  <w:color w:val="0000FF"/>
                  <w:u w:val="single"/>
                  <w:lang w:val="ru-RU"/>
                </w:rPr>
                <w:t>.</w:t>
              </w:r>
              <w:r>
                <w:rPr>
                  <w:rFonts w:ascii="Times New Roman" w:hAnsi="Times New Roman"/>
                  <w:color w:val="0000FF"/>
                  <w:u w:val="single"/>
                </w:rPr>
                <w:t>edsoo</w:t>
              </w:r>
              <w:r w:rsidRPr="00C220F9">
                <w:rPr>
                  <w:rFonts w:ascii="Times New Roman" w:hAnsi="Times New Roman"/>
                  <w:color w:val="0000FF"/>
                  <w:u w:val="single"/>
                  <w:lang w:val="ru-RU"/>
                </w:rPr>
                <w:t>.</w:t>
              </w:r>
              <w:r>
                <w:rPr>
                  <w:rFonts w:ascii="Times New Roman" w:hAnsi="Times New Roman"/>
                  <w:color w:val="0000FF"/>
                  <w:u w:val="single"/>
                </w:rPr>
                <w:t>ru</w:t>
              </w:r>
              <w:r w:rsidRPr="00C220F9">
                <w:rPr>
                  <w:rFonts w:ascii="Times New Roman" w:hAnsi="Times New Roman"/>
                  <w:color w:val="0000FF"/>
                  <w:u w:val="single"/>
                  <w:lang w:val="ru-RU"/>
                </w:rPr>
                <w:t>/7</w:t>
              </w:r>
              <w:r>
                <w:rPr>
                  <w:rFonts w:ascii="Times New Roman" w:hAnsi="Times New Roman"/>
                  <w:color w:val="0000FF"/>
                  <w:u w:val="single"/>
                </w:rPr>
                <w:t>f</w:t>
              </w:r>
              <w:r w:rsidRPr="00C220F9">
                <w:rPr>
                  <w:rFonts w:ascii="Times New Roman" w:hAnsi="Times New Roman"/>
                  <w:color w:val="0000FF"/>
                  <w:u w:val="single"/>
                  <w:lang w:val="ru-RU"/>
                </w:rPr>
                <w:t>41</w:t>
              </w:r>
              <w:r>
                <w:rPr>
                  <w:rFonts w:ascii="Times New Roman" w:hAnsi="Times New Roman"/>
                  <w:color w:val="0000FF"/>
                  <w:u w:val="single"/>
                </w:rPr>
                <w:t>b</w:t>
              </w:r>
              <w:r w:rsidRPr="00C220F9">
                <w:rPr>
                  <w:rFonts w:ascii="Times New Roman" w:hAnsi="Times New Roman"/>
                  <w:color w:val="0000FF"/>
                  <w:u w:val="single"/>
                  <w:lang w:val="ru-RU"/>
                </w:rPr>
                <w:t>414</w:t>
              </w:r>
            </w:hyperlink>
          </w:p>
        </w:tc>
      </w:tr>
      <w:tr w:rsidR="0068537E">
        <w:trPr>
          <w:trHeight w:val="144"/>
          <w:tblCellSpacing w:w="20" w:type="nil"/>
        </w:trPr>
        <w:tc>
          <w:tcPr>
            <w:tcW w:w="0" w:type="auto"/>
            <w:gridSpan w:val="2"/>
            <w:tcMar>
              <w:top w:w="50" w:type="dxa"/>
              <w:left w:w="100" w:type="dxa"/>
            </w:tcMar>
            <w:vAlign w:val="center"/>
          </w:tcPr>
          <w:p w:rsidR="0068537E" w:rsidRPr="00C220F9" w:rsidRDefault="00D34114">
            <w:pPr>
              <w:spacing w:after="0"/>
              <w:ind w:left="135"/>
              <w:rPr>
                <w:lang w:val="ru-RU"/>
              </w:rPr>
            </w:pPr>
            <w:r w:rsidRPr="00C220F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8537E" w:rsidRDefault="00D34114">
            <w:pPr>
              <w:spacing w:after="0"/>
              <w:ind w:left="135"/>
              <w:jc w:val="center"/>
            </w:pPr>
            <w:r w:rsidRPr="00C220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8537E" w:rsidRDefault="00D3411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8537E" w:rsidRDefault="0068537E"/>
        </w:tc>
      </w:tr>
    </w:tbl>
    <w:p w:rsidR="0068537E" w:rsidRDefault="0068537E">
      <w:pPr>
        <w:sectPr w:rsidR="0068537E">
          <w:pgSz w:w="16383" w:h="11906" w:orient="landscape"/>
          <w:pgMar w:top="1134" w:right="850" w:bottom="1134" w:left="1701" w:header="720" w:footer="720" w:gutter="0"/>
          <w:cols w:space="720"/>
        </w:sectPr>
      </w:pPr>
    </w:p>
    <w:p w:rsidR="0068537E" w:rsidRDefault="0068537E">
      <w:pPr>
        <w:sectPr w:rsidR="0068537E">
          <w:pgSz w:w="16383" w:h="11906" w:orient="landscape"/>
          <w:pgMar w:top="1134" w:right="850" w:bottom="1134" w:left="1701" w:header="720" w:footer="720" w:gutter="0"/>
          <w:cols w:space="720"/>
        </w:sectPr>
      </w:pPr>
    </w:p>
    <w:p w:rsidR="0068537E" w:rsidRDefault="00D34114" w:rsidP="00071708">
      <w:pPr>
        <w:spacing w:after="0"/>
        <w:ind w:left="120"/>
        <w:sectPr w:rsidR="0068537E">
          <w:pgSz w:w="16383" w:h="11906" w:orient="landscape"/>
          <w:pgMar w:top="1134" w:right="850" w:bottom="1134" w:left="1701" w:header="720" w:footer="720" w:gutter="0"/>
          <w:cols w:space="720"/>
        </w:sectPr>
      </w:pPr>
      <w:bookmarkStart w:id="9" w:name="block-34083426"/>
      <w:bookmarkEnd w:id="8"/>
      <w:r>
        <w:rPr>
          <w:rFonts w:ascii="Times New Roman" w:hAnsi="Times New Roman"/>
          <w:b/>
          <w:color w:val="000000"/>
          <w:sz w:val="28"/>
        </w:rPr>
        <w:t xml:space="preserve"> </w:t>
      </w:r>
      <w:bookmarkStart w:id="10" w:name="_GoBack"/>
      <w:bookmarkEnd w:id="10"/>
    </w:p>
    <w:p w:rsidR="0068537E" w:rsidRDefault="00D34114">
      <w:pPr>
        <w:spacing w:after="0"/>
        <w:ind w:left="120"/>
      </w:pPr>
      <w:bookmarkStart w:id="11" w:name="block-34083427"/>
      <w:bookmarkEnd w:id="9"/>
      <w:r>
        <w:rPr>
          <w:rFonts w:ascii="Times New Roman" w:hAnsi="Times New Roman"/>
          <w:b/>
          <w:color w:val="000000"/>
          <w:sz w:val="28"/>
        </w:rPr>
        <w:t>УЧЕБНО-МЕТОДИЧЕСКОЕ ОБЕСПЕЧЕНИЕ ОБРАЗОВАТЕЛЬНОГО ПРОЦЕССА</w:t>
      </w:r>
    </w:p>
    <w:p w:rsidR="0068537E" w:rsidRDefault="00D34114">
      <w:pPr>
        <w:spacing w:after="0" w:line="480" w:lineRule="auto"/>
        <w:ind w:left="120"/>
      </w:pPr>
      <w:r>
        <w:rPr>
          <w:rFonts w:ascii="Times New Roman" w:hAnsi="Times New Roman"/>
          <w:b/>
          <w:color w:val="000000"/>
          <w:sz w:val="28"/>
        </w:rPr>
        <w:t>ОБЯЗАТЕЛЬНЫЕ УЧЕБНЫЕ МАТЕРИАЛЫ ДЛЯ УЧЕНИКА</w:t>
      </w:r>
    </w:p>
    <w:p w:rsidR="0068537E" w:rsidRPr="00C220F9" w:rsidRDefault="00D34114">
      <w:pPr>
        <w:spacing w:after="0" w:line="480" w:lineRule="auto"/>
        <w:ind w:left="120"/>
        <w:rPr>
          <w:lang w:val="ru-RU"/>
        </w:rPr>
      </w:pPr>
      <w:r w:rsidRPr="00C220F9">
        <w:rPr>
          <w:rFonts w:ascii="Times New Roman" w:hAnsi="Times New Roman"/>
          <w:color w:val="000000"/>
          <w:sz w:val="28"/>
          <w:lang w:val="ru-RU"/>
        </w:rPr>
        <w:t>• Обществознание 8 класс/ Боголюбов Л.Н., Лазебникова А.Ю., Городецкая Н.И. и др. Акционерное общество «Издательство «Просвещение»</w:t>
      </w:r>
      <w:r w:rsidRPr="00C220F9">
        <w:rPr>
          <w:sz w:val="28"/>
          <w:lang w:val="ru-RU"/>
        </w:rPr>
        <w:br/>
      </w:r>
      <w:bookmarkStart w:id="12" w:name="0316e542-3bf9-44a3-be3d-35b4ba66b624"/>
      <w:r w:rsidRPr="00C220F9">
        <w:rPr>
          <w:rFonts w:ascii="Times New Roman" w:hAnsi="Times New Roman"/>
          <w:color w:val="000000"/>
          <w:sz w:val="28"/>
          <w:lang w:val="ru-RU"/>
        </w:rPr>
        <w:t xml:space="preserve"> • Обществознание 9 класс/ Боголюбов Л.Н., Лазебникова А.Ю., Матвеев А.И. и др. Акционерное общество «Издательство «Просвещение»</w:t>
      </w:r>
      <w:bookmarkEnd w:id="12"/>
    </w:p>
    <w:p w:rsidR="0068537E" w:rsidRPr="00C220F9" w:rsidRDefault="00D34114">
      <w:pPr>
        <w:spacing w:after="0" w:line="480" w:lineRule="auto"/>
        <w:ind w:left="120"/>
        <w:rPr>
          <w:lang w:val="ru-RU"/>
        </w:rPr>
      </w:pPr>
      <w:r w:rsidRPr="00C220F9">
        <w:rPr>
          <w:rFonts w:ascii="Times New Roman" w:hAnsi="Times New Roman"/>
          <w:color w:val="000000"/>
          <w:sz w:val="28"/>
          <w:lang w:val="ru-RU"/>
        </w:rPr>
        <w:t>Обществознание 6 класс/Боголюбов Л.Н.,Лазебникова А.Ю,и др.,Акционерное общество "Издательство "Просвещение"</w:t>
      </w:r>
      <w:r w:rsidRPr="00C220F9">
        <w:rPr>
          <w:sz w:val="28"/>
          <w:lang w:val="ru-RU"/>
        </w:rPr>
        <w:br/>
      </w:r>
      <w:bookmarkStart w:id="13" w:name="edd310a4-eba8-41c6-9e6c-e56722132e4c"/>
      <w:r w:rsidRPr="00C220F9">
        <w:rPr>
          <w:rFonts w:ascii="Times New Roman" w:hAnsi="Times New Roman"/>
          <w:color w:val="000000"/>
          <w:sz w:val="28"/>
          <w:lang w:val="ru-RU"/>
        </w:rPr>
        <w:t xml:space="preserve"> Обществознание 7 класс/Боголюбов Л.Н.,Лазебникова А.Ю,и др.,Акционерное общество "Издательство "Просвещение"</w:t>
      </w:r>
      <w:bookmarkEnd w:id="13"/>
    </w:p>
    <w:p w:rsidR="0068537E" w:rsidRPr="00C220F9" w:rsidRDefault="0068537E">
      <w:pPr>
        <w:spacing w:after="0"/>
        <w:ind w:left="120"/>
        <w:rPr>
          <w:lang w:val="ru-RU"/>
        </w:rPr>
      </w:pPr>
    </w:p>
    <w:p w:rsidR="0068537E" w:rsidRPr="00C220F9" w:rsidRDefault="00D34114">
      <w:pPr>
        <w:spacing w:after="0" w:line="480" w:lineRule="auto"/>
        <w:ind w:left="120"/>
        <w:rPr>
          <w:lang w:val="ru-RU"/>
        </w:rPr>
      </w:pPr>
      <w:r w:rsidRPr="00C220F9">
        <w:rPr>
          <w:rFonts w:ascii="Times New Roman" w:hAnsi="Times New Roman"/>
          <w:b/>
          <w:color w:val="000000"/>
          <w:sz w:val="28"/>
          <w:lang w:val="ru-RU"/>
        </w:rPr>
        <w:t>МЕТОДИЧЕСКИЕ МАТЕРИАЛЫ ДЛЯ УЧИТЕЛЯ</w:t>
      </w:r>
    </w:p>
    <w:p w:rsidR="0068537E" w:rsidRPr="00C220F9" w:rsidRDefault="00D34114">
      <w:pPr>
        <w:spacing w:after="0" w:line="480" w:lineRule="auto"/>
        <w:ind w:left="120"/>
        <w:rPr>
          <w:lang w:val="ru-RU"/>
        </w:rPr>
      </w:pP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lesson</w:t>
      </w:r>
      <w:r w:rsidRPr="00C220F9">
        <w:rPr>
          <w:rFonts w:ascii="Times New Roman" w:hAnsi="Times New Roman"/>
          <w:color w:val="000000"/>
          <w:sz w:val="28"/>
          <w:lang w:val="ru-RU"/>
        </w:rPr>
        <w:t>-</w:t>
      </w:r>
      <w:r>
        <w:rPr>
          <w:rFonts w:ascii="Times New Roman" w:hAnsi="Times New Roman"/>
          <w:color w:val="000000"/>
          <w:sz w:val="28"/>
        </w:rPr>
        <w:t>history</w:t>
      </w:r>
      <w:r w:rsidRPr="00C220F9">
        <w:rPr>
          <w:rFonts w:ascii="Times New Roman" w:hAnsi="Times New Roman"/>
          <w:color w:val="000000"/>
          <w:sz w:val="28"/>
          <w:lang w:val="ru-RU"/>
        </w:rPr>
        <w:t>.</w:t>
      </w:r>
      <w:r>
        <w:rPr>
          <w:rFonts w:ascii="Times New Roman" w:hAnsi="Times New Roman"/>
          <w:color w:val="000000"/>
          <w:sz w:val="28"/>
        </w:rPr>
        <w:t>narod</w:t>
      </w:r>
      <w:r w:rsidRPr="00C220F9">
        <w:rPr>
          <w:rFonts w:ascii="Times New Roman" w:hAnsi="Times New Roman"/>
          <w:color w:val="000000"/>
          <w:sz w:val="28"/>
          <w:lang w:val="ru-RU"/>
        </w:rPr>
        <w:t>.</w:t>
      </w:r>
      <w:r>
        <w:rPr>
          <w:rFonts w:ascii="Times New Roman" w:hAnsi="Times New Roman"/>
          <w:color w:val="000000"/>
          <w:sz w:val="28"/>
        </w:rPr>
        <w:t>ru</w:t>
      </w:r>
      <w:r w:rsidRPr="00C220F9">
        <w:rPr>
          <w:sz w:val="28"/>
          <w:lang w:val="ru-RU"/>
        </w:rPr>
        <w:br/>
      </w:r>
      <w:r w:rsidRPr="00C220F9">
        <w:rPr>
          <w:rFonts w:ascii="Times New Roman" w:hAnsi="Times New Roman"/>
          <w:color w:val="000000"/>
          <w:sz w:val="28"/>
          <w:lang w:val="ru-RU"/>
        </w:rPr>
        <w:t xml:space="preserve"> Компьютер на уроках истории, обществознания и права</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rusolymp</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Всероссийские олимпиады</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edu</w:t>
      </w:r>
      <w:r w:rsidRPr="00C220F9">
        <w:rPr>
          <w:rFonts w:ascii="Times New Roman" w:hAnsi="Times New Roman"/>
          <w:color w:val="000000"/>
          <w:sz w:val="28"/>
          <w:lang w:val="ru-RU"/>
        </w:rPr>
        <w:t>.</w:t>
      </w:r>
      <w:r>
        <w:rPr>
          <w:rFonts w:ascii="Times New Roman" w:hAnsi="Times New Roman"/>
          <w:color w:val="000000"/>
          <w:sz w:val="28"/>
        </w:rPr>
        <w:t>tomsk</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/13.</w:t>
      </w:r>
      <w:r>
        <w:rPr>
          <w:rFonts w:ascii="Times New Roman" w:hAnsi="Times New Roman"/>
          <w:color w:val="000000"/>
          <w:sz w:val="28"/>
        </w:rPr>
        <w:t>html</w:t>
      </w:r>
      <w:r w:rsidRPr="00C220F9">
        <w:rPr>
          <w:rFonts w:ascii="Times New Roman" w:hAnsi="Times New Roman"/>
          <w:color w:val="000000"/>
          <w:sz w:val="28"/>
          <w:lang w:val="ru-RU"/>
        </w:rPr>
        <w:t>?</w:t>
      </w:r>
      <w:r>
        <w:rPr>
          <w:rFonts w:ascii="Times New Roman" w:hAnsi="Times New Roman"/>
          <w:color w:val="000000"/>
          <w:sz w:val="28"/>
        </w:rPr>
        <w:t>title</w:t>
      </w:r>
      <w:r w:rsidRPr="00C220F9">
        <w:rPr>
          <w:rFonts w:ascii="Times New Roman" w:hAnsi="Times New Roman"/>
          <w:color w:val="000000"/>
          <w:sz w:val="28"/>
          <w:lang w:val="ru-RU"/>
        </w:rPr>
        <w:t>=7</w:t>
      </w:r>
      <w:r w:rsidRPr="00C220F9">
        <w:rPr>
          <w:sz w:val="28"/>
          <w:lang w:val="ru-RU"/>
        </w:rPr>
        <w:br/>
      </w:r>
      <w:r w:rsidRPr="00C220F9">
        <w:rPr>
          <w:rFonts w:ascii="Times New Roman" w:hAnsi="Times New Roman"/>
          <w:color w:val="000000"/>
          <w:sz w:val="28"/>
          <w:lang w:val="ru-RU"/>
        </w:rPr>
        <w:t xml:space="preserve"> Ресурсы для учителей истории, обществознания и права (сайт ТОИПКРО)</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internet</w:t>
      </w:r>
      <w:r w:rsidRPr="00C220F9">
        <w:rPr>
          <w:rFonts w:ascii="Times New Roman" w:hAnsi="Times New Roman"/>
          <w:color w:val="000000"/>
          <w:sz w:val="28"/>
          <w:lang w:val="ru-RU"/>
        </w:rPr>
        <w:t>-</w:t>
      </w:r>
      <w:r>
        <w:rPr>
          <w:rFonts w:ascii="Times New Roman" w:hAnsi="Times New Roman"/>
          <w:color w:val="000000"/>
          <w:sz w:val="28"/>
        </w:rPr>
        <w:t>school</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Интернет-школа «Просвещение.</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ege</w:t>
      </w:r>
      <w:r w:rsidRPr="00C220F9">
        <w:rPr>
          <w:rFonts w:ascii="Times New Roman" w:hAnsi="Times New Roman"/>
          <w:color w:val="000000"/>
          <w:sz w:val="28"/>
          <w:lang w:val="ru-RU"/>
        </w:rPr>
        <w:t>.</w:t>
      </w:r>
      <w:r>
        <w:rPr>
          <w:rFonts w:ascii="Times New Roman" w:hAnsi="Times New Roman"/>
          <w:color w:val="000000"/>
          <w:sz w:val="28"/>
        </w:rPr>
        <w:t>edu</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bookmarkStart w:id="14" w:name="9d96b998-0faf-4d98-a303-e3f31dec8ff2"/>
      <w:r w:rsidRPr="00C220F9">
        <w:rPr>
          <w:rFonts w:ascii="Times New Roman" w:hAnsi="Times New Roman"/>
          <w:color w:val="000000"/>
          <w:sz w:val="28"/>
          <w:lang w:val="ru-RU"/>
        </w:rPr>
        <w:t xml:space="preserve"> Информационная поддержка ЕГЭ</w:t>
      </w:r>
      <w:bookmarkEnd w:id="14"/>
    </w:p>
    <w:p w:rsidR="0068537E" w:rsidRPr="00C220F9" w:rsidRDefault="0068537E">
      <w:pPr>
        <w:spacing w:after="0"/>
        <w:ind w:left="120"/>
        <w:rPr>
          <w:lang w:val="ru-RU"/>
        </w:rPr>
      </w:pPr>
    </w:p>
    <w:p w:rsidR="0068537E" w:rsidRPr="00C220F9" w:rsidRDefault="00D34114">
      <w:pPr>
        <w:spacing w:after="0" w:line="480" w:lineRule="auto"/>
        <w:ind w:left="120"/>
        <w:rPr>
          <w:lang w:val="ru-RU"/>
        </w:rPr>
      </w:pPr>
      <w:r w:rsidRPr="00C220F9">
        <w:rPr>
          <w:rFonts w:ascii="Times New Roman" w:hAnsi="Times New Roman"/>
          <w:b/>
          <w:color w:val="000000"/>
          <w:sz w:val="28"/>
          <w:lang w:val="ru-RU"/>
        </w:rPr>
        <w:t>ЦИФРОВЫЕ ОБРАЗОВАТЕЛЬНЫЕ РЕСУРСЫ И РЕСУРСЫ СЕТИ ИНТЕРНЕТ</w:t>
      </w:r>
    </w:p>
    <w:p w:rsidR="0068537E" w:rsidRPr="00C220F9" w:rsidRDefault="00D34114">
      <w:pPr>
        <w:spacing w:after="0" w:line="480" w:lineRule="auto"/>
        <w:ind w:left="120"/>
        <w:rPr>
          <w:lang w:val="ru-RU"/>
        </w:rPr>
      </w:pP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constitution</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Сайт «Конституция Российской Федерации»</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hro</w:t>
      </w:r>
      <w:r w:rsidRPr="00C220F9">
        <w:rPr>
          <w:rFonts w:ascii="Times New Roman" w:hAnsi="Times New Roman"/>
          <w:color w:val="000000"/>
          <w:sz w:val="28"/>
          <w:lang w:val="ru-RU"/>
        </w:rPr>
        <w:t>.</w:t>
      </w:r>
      <w:r>
        <w:rPr>
          <w:rFonts w:ascii="Times New Roman" w:hAnsi="Times New Roman"/>
          <w:color w:val="000000"/>
          <w:sz w:val="28"/>
        </w:rPr>
        <w:t>org</w:t>
      </w:r>
      <w:r w:rsidRPr="00C220F9">
        <w:rPr>
          <w:sz w:val="28"/>
          <w:lang w:val="ru-RU"/>
        </w:rPr>
        <w:br/>
      </w:r>
      <w:r w:rsidRPr="00C220F9">
        <w:rPr>
          <w:rFonts w:ascii="Times New Roman" w:hAnsi="Times New Roman"/>
          <w:color w:val="000000"/>
          <w:sz w:val="28"/>
          <w:lang w:val="ru-RU"/>
        </w:rPr>
        <w:t xml:space="preserve"> Международные документы по правам человека</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gdezakon</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Конституция, кодексы и законы Российской Федерации</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garant</w:t>
      </w:r>
      <w:r w:rsidRPr="00C220F9">
        <w:rPr>
          <w:rFonts w:ascii="Times New Roman" w:hAnsi="Times New Roman"/>
          <w:color w:val="000000"/>
          <w:sz w:val="28"/>
          <w:lang w:val="ru-RU"/>
        </w:rPr>
        <w:t>.</w:t>
      </w:r>
      <w:r>
        <w:rPr>
          <w:rFonts w:ascii="Times New Roman" w:hAnsi="Times New Roman"/>
          <w:color w:val="000000"/>
          <w:sz w:val="28"/>
        </w:rPr>
        <w:t>ru</w:t>
      </w:r>
      <w:r w:rsidRPr="00C220F9">
        <w:rPr>
          <w:sz w:val="28"/>
          <w:lang w:val="ru-RU"/>
        </w:rPr>
        <w:br/>
      </w:r>
      <w:r w:rsidRPr="00C220F9">
        <w:rPr>
          <w:rFonts w:ascii="Times New Roman" w:hAnsi="Times New Roman"/>
          <w:color w:val="000000"/>
          <w:sz w:val="28"/>
          <w:lang w:val="ru-RU"/>
        </w:rPr>
        <w:t xml:space="preserve"> Правовая база данных «Гарант»</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consultant</w:t>
      </w:r>
      <w:r w:rsidRPr="00C220F9">
        <w:rPr>
          <w:rFonts w:ascii="Times New Roman" w:hAnsi="Times New Roman"/>
          <w:color w:val="000000"/>
          <w:sz w:val="28"/>
          <w:lang w:val="ru-RU"/>
        </w:rPr>
        <w:t>.</w:t>
      </w:r>
      <w:r>
        <w:rPr>
          <w:rFonts w:ascii="Times New Roman" w:hAnsi="Times New Roman"/>
          <w:color w:val="000000"/>
          <w:sz w:val="28"/>
        </w:rPr>
        <w:t>ru</w:t>
      </w:r>
      <w:r w:rsidRPr="00C220F9">
        <w:rPr>
          <w:sz w:val="28"/>
          <w:lang w:val="ru-RU"/>
        </w:rPr>
        <w:br/>
      </w:r>
      <w:r w:rsidRPr="00C220F9">
        <w:rPr>
          <w:rFonts w:ascii="Times New Roman" w:hAnsi="Times New Roman"/>
          <w:color w:val="000000"/>
          <w:sz w:val="28"/>
          <w:lang w:val="ru-RU"/>
        </w:rPr>
        <w:t xml:space="preserve"> Правовая база данных «Консультант-Плюс»</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gov</w:t>
      </w:r>
      <w:r w:rsidRPr="00C220F9">
        <w:rPr>
          <w:rFonts w:ascii="Times New Roman" w:hAnsi="Times New Roman"/>
          <w:color w:val="000000"/>
          <w:sz w:val="28"/>
          <w:lang w:val="ru-RU"/>
        </w:rPr>
        <w:t>.</w:t>
      </w:r>
      <w:r>
        <w:rPr>
          <w:rFonts w:ascii="Times New Roman" w:hAnsi="Times New Roman"/>
          <w:color w:val="000000"/>
          <w:sz w:val="28"/>
        </w:rPr>
        <w:t>ru</w:t>
      </w:r>
      <w:r w:rsidRPr="00C220F9">
        <w:rPr>
          <w:sz w:val="28"/>
          <w:lang w:val="ru-RU"/>
        </w:rPr>
        <w:br/>
      </w:r>
      <w:r w:rsidRPr="00C220F9">
        <w:rPr>
          <w:rFonts w:ascii="Times New Roman" w:hAnsi="Times New Roman"/>
          <w:color w:val="000000"/>
          <w:sz w:val="28"/>
          <w:lang w:val="ru-RU"/>
        </w:rPr>
        <w:t xml:space="preserve"> Портал федеральных органов государственной власти РФ. Сайт Президента РФ,</w:t>
      </w:r>
      <w:r w:rsidRPr="00C220F9">
        <w:rPr>
          <w:sz w:val="28"/>
          <w:lang w:val="ru-RU"/>
        </w:rPr>
        <w:br/>
      </w:r>
      <w:r w:rsidRPr="00C220F9">
        <w:rPr>
          <w:rFonts w:ascii="Times New Roman" w:hAnsi="Times New Roman"/>
          <w:color w:val="000000"/>
          <w:sz w:val="28"/>
          <w:lang w:val="ru-RU"/>
        </w:rPr>
        <w:t xml:space="preserve"> Правительства, Совета Федерации, Государственной Думы, ЦИК, высших органов</w:t>
      </w:r>
      <w:r w:rsidRPr="00C220F9">
        <w:rPr>
          <w:sz w:val="28"/>
          <w:lang w:val="ru-RU"/>
        </w:rPr>
        <w:br/>
      </w:r>
      <w:r w:rsidRPr="00C220F9">
        <w:rPr>
          <w:rFonts w:ascii="Times New Roman" w:hAnsi="Times New Roman"/>
          <w:color w:val="000000"/>
          <w:sz w:val="28"/>
          <w:lang w:val="ru-RU"/>
        </w:rPr>
        <w:t xml:space="preserve"> судебной власти</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uznay</w:t>
      </w:r>
      <w:r w:rsidRPr="00C220F9">
        <w:rPr>
          <w:rFonts w:ascii="Times New Roman" w:hAnsi="Times New Roman"/>
          <w:color w:val="000000"/>
          <w:sz w:val="28"/>
          <w:lang w:val="ru-RU"/>
        </w:rPr>
        <w:t>-</w:t>
      </w:r>
      <w:r>
        <w:rPr>
          <w:rFonts w:ascii="Times New Roman" w:hAnsi="Times New Roman"/>
          <w:color w:val="000000"/>
          <w:sz w:val="28"/>
        </w:rPr>
        <w:t>prezidenta</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«Президент России – гражданам школьного возраста». Информация о Президенте,</w:t>
      </w:r>
      <w:r w:rsidRPr="00C220F9">
        <w:rPr>
          <w:sz w:val="28"/>
          <w:lang w:val="ru-RU"/>
        </w:rPr>
        <w:br/>
      </w:r>
      <w:r w:rsidRPr="00C220F9">
        <w:rPr>
          <w:rFonts w:ascii="Times New Roman" w:hAnsi="Times New Roman"/>
          <w:color w:val="000000"/>
          <w:sz w:val="28"/>
          <w:lang w:val="ru-RU"/>
        </w:rPr>
        <w:t xml:space="preserve"> Конституции, государственных символах и др. Режим </w:t>
      </w:r>
      <w:r>
        <w:rPr>
          <w:rFonts w:ascii="Times New Roman" w:hAnsi="Times New Roman"/>
          <w:color w:val="000000"/>
          <w:sz w:val="28"/>
        </w:rPr>
        <w:t>flash</w:t>
      </w:r>
      <w:r w:rsidRPr="00C220F9">
        <w:rPr>
          <w:rFonts w:ascii="Times New Roman" w:hAnsi="Times New Roman"/>
          <w:color w:val="000000"/>
          <w:sz w:val="28"/>
          <w:lang w:val="ru-RU"/>
        </w:rPr>
        <w:t xml:space="preserve"> – с мультфильмом</w:t>
      </w:r>
      <w:r w:rsidRPr="00C220F9">
        <w:rPr>
          <w:sz w:val="28"/>
          <w:lang w:val="ru-RU"/>
        </w:rPr>
        <w:br/>
      </w:r>
      <w:r w:rsidRPr="00C220F9">
        <w:rPr>
          <w:rFonts w:ascii="Times New Roman" w:hAnsi="Times New Roman"/>
          <w:color w:val="000000"/>
          <w:sz w:val="28"/>
          <w:lang w:val="ru-RU"/>
        </w:rPr>
        <w:t xml:space="preserve"> Режим </w:t>
      </w:r>
      <w:r>
        <w:rPr>
          <w:rFonts w:ascii="Times New Roman" w:hAnsi="Times New Roman"/>
          <w:color w:val="000000"/>
          <w:sz w:val="28"/>
        </w:rPr>
        <w:t>html</w:t>
      </w:r>
      <w:r w:rsidRPr="00C220F9">
        <w:rPr>
          <w:rFonts w:ascii="Times New Roman" w:hAnsi="Times New Roman"/>
          <w:color w:val="000000"/>
          <w:sz w:val="28"/>
          <w:lang w:val="ru-RU"/>
        </w:rPr>
        <w:t xml:space="preserve"> – обычный</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mon</w:t>
      </w:r>
      <w:r w:rsidRPr="00C220F9">
        <w:rPr>
          <w:rFonts w:ascii="Times New Roman" w:hAnsi="Times New Roman"/>
          <w:color w:val="000000"/>
          <w:sz w:val="28"/>
          <w:lang w:val="ru-RU"/>
        </w:rPr>
        <w:t>.</w:t>
      </w:r>
      <w:r>
        <w:rPr>
          <w:rFonts w:ascii="Times New Roman" w:hAnsi="Times New Roman"/>
          <w:color w:val="000000"/>
          <w:sz w:val="28"/>
        </w:rPr>
        <w:t>gov</w:t>
      </w:r>
      <w:r w:rsidRPr="00C220F9">
        <w:rPr>
          <w:rFonts w:ascii="Times New Roman" w:hAnsi="Times New Roman"/>
          <w:color w:val="000000"/>
          <w:sz w:val="28"/>
          <w:lang w:val="ru-RU"/>
        </w:rPr>
        <w:t>.</w:t>
      </w:r>
      <w:r>
        <w:rPr>
          <w:rFonts w:ascii="Times New Roman" w:hAnsi="Times New Roman"/>
          <w:color w:val="000000"/>
          <w:sz w:val="28"/>
        </w:rPr>
        <w:t>ru</w:t>
      </w:r>
      <w:r w:rsidRPr="00C220F9">
        <w:rPr>
          <w:sz w:val="28"/>
          <w:lang w:val="ru-RU"/>
        </w:rPr>
        <w:br/>
      </w:r>
      <w:r w:rsidRPr="00C220F9">
        <w:rPr>
          <w:rFonts w:ascii="Times New Roman" w:hAnsi="Times New Roman"/>
          <w:color w:val="000000"/>
          <w:sz w:val="28"/>
          <w:lang w:val="ru-RU"/>
        </w:rPr>
        <w:t xml:space="preserve"> Сайт министерства образования и науки Российской Федерации</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democracy</w:t>
      </w:r>
      <w:r w:rsidRPr="00C220F9">
        <w:rPr>
          <w:rFonts w:ascii="Times New Roman" w:hAnsi="Times New Roman"/>
          <w:color w:val="000000"/>
          <w:sz w:val="28"/>
          <w:lang w:val="ru-RU"/>
        </w:rPr>
        <w:t>.</w:t>
      </w:r>
      <w:r>
        <w:rPr>
          <w:rFonts w:ascii="Times New Roman" w:hAnsi="Times New Roman"/>
          <w:color w:val="000000"/>
          <w:sz w:val="28"/>
        </w:rPr>
        <w:t>ru</w:t>
      </w:r>
      <w:r w:rsidRPr="00C220F9">
        <w:rPr>
          <w:sz w:val="28"/>
          <w:lang w:val="ru-RU"/>
        </w:rPr>
        <w:br/>
      </w:r>
      <w:r w:rsidRPr="00C220F9">
        <w:rPr>
          <w:rFonts w:ascii="Times New Roman" w:hAnsi="Times New Roman"/>
          <w:color w:val="000000"/>
          <w:sz w:val="28"/>
          <w:lang w:val="ru-RU"/>
        </w:rPr>
        <w:t xml:space="preserve"> Раздел «Хочу все знать» - материалы о государственном устройстве, о роли закона, о</w:t>
      </w:r>
      <w:r w:rsidRPr="00C220F9">
        <w:rPr>
          <w:sz w:val="28"/>
          <w:lang w:val="ru-RU"/>
        </w:rPr>
        <w:br/>
      </w:r>
      <w:r w:rsidRPr="00C220F9">
        <w:rPr>
          <w:rFonts w:ascii="Times New Roman" w:hAnsi="Times New Roman"/>
          <w:color w:val="000000"/>
          <w:sz w:val="28"/>
          <w:lang w:val="ru-RU"/>
        </w:rPr>
        <w:t xml:space="preserve"> процессе создания законов и их применения, о способах разреше-ния возможных споров.</w:t>
      </w:r>
      <w:r w:rsidRPr="00C220F9">
        <w:rPr>
          <w:sz w:val="28"/>
          <w:lang w:val="ru-RU"/>
        </w:rPr>
        <w:br/>
      </w:r>
      <w:r w:rsidRPr="00C220F9">
        <w:rPr>
          <w:rFonts w:ascii="Times New Roman" w:hAnsi="Times New Roman"/>
          <w:color w:val="000000"/>
          <w:sz w:val="28"/>
          <w:lang w:val="ru-RU"/>
        </w:rPr>
        <w:t xml:space="preserve"> Задания для проверки знаний о демократии</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rossimvolika</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danur</w:t>
      </w:r>
      <w:r w:rsidRPr="00C220F9">
        <w:rPr>
          <w:rFonts w:ascii="Times New Roman" w:hAnsi="Times New Roman"/>
          <w:color w:val="000000"/>
          <w:sz w:val="28"/>
          <w:lang w:val="ru-RU"/>
        </w:rPr>
        <w:t>-</w:t>
      </w:r>
      <w:r>
        <w:rPr>
          <w:rFonts w:ascii="Times New Roman" w:hAnsi="Times New Roman"/>
          <w:color w:val="000000"/>
          <w:sz w:val="28"/>
        </w:rPr>
        <w:t>w</w:t>
      </w:r>
      <w:r w:rsidRPr="00C220F9">
        <w:rPr>
          <w:rFonts w:ascii="Times New Roman" w:hAnsi="Times New Roman"/>
          <w:color w:val="000000"/>
          <w:sz w:val="28"/>
          <w:lang w:val="ru-RU"/>
        </w:rPr>
        <w:t>.</w:t>
      </w:r>
      <w:r>
        <w:rPr>
          <w:rFonts w:ascii="Times New Roman" w:hAnsi="Times New Roman"/>
          <w:color w:val="000000"/>
          <w:sz w:val="28"/>
        </w:rPr>
        <w:t>narod</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Материалы о символики России, история создания символов, фонограммы гимна России.</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danur</w:t>
      </w:r>
      <w:r w:rsidRPr="00C220F9">
        <w:rPr>
          <w:rFonts w:ascii="Times New Roman" w:hAnsi="Times New Roman"/>
          <w:color w:val="000000"/>
          <w:sz w:val="28"/>
          <w:lang w:val="ru-RU"/>
        </w:rPr>
        <w:t>-</w:t>
      </w:r>
      <w:r>
        <w:rPr>
          <w:rFonts w:ascii="Times New Roman" w:hAnsi="Times New Roman"/>
          <w:color w:val="000000"/>
          <w:sz w:val="28"/>
        </w:rPr>
        <w:t>w</w:t>
      </w:r>
      <w:r w:rsidRPr="00C220F9">
        <w:rPr>
          <w:rFonts w:ascii="Times New Roman" w:hAnsi="Times New Roman"/>
          <w:color w:val="000000"/>
          <w:sz w:val="28"/>
          <w:lang w:val="ru-RU"/>
        </w:rPr>
        <w:t>.</w:t>
      </w:r>
      <w:r>
        <w:rPr>
          <w:rFonts w:ascii="Times New Roman" w:hAnsi="Times New Roman"/>
          <w:color w:val="000000"/>
          <w:sz w:val="28"/>
        </w:rPr>
        <w:t>narod</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Методический материал для педагогов и материалы для учащихся по обществознанию.</w:t>
      </w:r>
      <w:r w:rsidRPr="00C220F9">
        <w:rPr>
          <w:sz w:val="28"/>
          <w:lang w:val="ru-RU"/>
        </w:rPr>
        <w:br/>
      </w:r>
      <w:r w:rsidRPr="00C220F9">
        <w:rPr>
          <w:rFonts w:ascii="Times New Roman" w:hAnsi="Times New Roman"/>
          <w:color w:val="000000"/>
          <w:sz w:val="28"/>
          <w:lang w:val="ru-RU"/>
        </w:rPr>
        <w:t xml:space="preserve"> Теория и практикум по обществознанию 8-11 классы. Экзаменационные билеты. Учебная</w:t>
      </w:r>
      <w:r w:rsidRPr="00C220F9">
        <w:rPr>
          <w:sz w:val="28"/>
          <w:lang w:val="ru-RU"/>
        </w:rPr>
        <w:br/>
      </w:r>
      <w:r w:rsidRPr="00C220F9">
        <w:rPr>
          <w:rFonts w:ascii="Times New Roman" w:hAnsi="Times New Roman"/>
          <w:color w:val="000000"/>
          <w:sz w:val="28"/>
          <w:lang w:val="ru-RU"/>
        </w:rPr>
        <w:t xml:space="preserve"> программа «Технология интеллектуальной деятельности».</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be</w:t>
      </w:r>
      <w:r w:rsidRPr="00C220F9">
        <w:rPr>
          <w:rFonts w:ascii="Times New Roman" w:hAnsi="Times New Roman"/>
          <w:color w:val="000000"/>
          <w:sz w:val="28"/>
          <w:lang w:val="ru-RU"/>
        </w:rPr>
        <w:t>.</w:t>
      </w:r>
      <w:r>
        <w:rPr>
          <w:rFonts w:ascii="Times New Roman" w:hAnsi="Times New Roman"/>
          <w:color w:val="000000"/>
          <w:sz w:val="28"/>
        </w:rPr>
        <w:t>economicus</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М.А.Сторчевой. Основы экономики. Электронная версия учебника по вводному курсу</w:t>
      </w:r>
      <w:r w:rsidRPr="00C220F9">
        <w:rPr>
          <w:sz w:val="28"/>
          <w:lang w:val="ru-RU"/>
        </w:rPr>
        <w:br/>
      </w:r>
      <w:r w:rsidRPr="00C220F9">
        <w:rPr>
          <w:rFonts w:ascii="Times New Roman" w:hAnsi="Times New Roman"/>
          <w:color w:val="000000"/>
          <w:sz w:val="28"/>
          <w:lang w:val="ru-RU"/>
        </w:rPr>
        <w:t xml:space="preserve"> экономики.</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wciom</w:t>
      </w:r>
      <w:r w:rsidRPr="00C220F9">
        <w:rPr>
          <w:rFonts w:ascii="Times New Roman" w:hAnsi="Times New Roman"/>
          <w:color w:val="000000"/>
          <w:sz w:val="28"/>
          <w:lang w:val="ru-RU"/>
        </w:rPr>
        <w:t>.</w:t>
      </w:r>
      <w:r>
        <w:rPr>
          <w:rFonts w:ascii="Times New Roman" w:hAnsi="Times New Roman"/>
          <w:color w:val="000000"/>
          <w:sz w:val="28"/>
        </w:rPr>
        <w:t>ru</w:t>
      </w:r>
      <w:r w:rsidRPr="00C220F9">
        <w:rPr>
          <w:sz w:val="28"/>
          <w:lang w:val="ru-RU"/>
        </w:rPr>
        <w:br/>
      </w:r>
      <w:r w:rsidRPr="00C220F9">
        <w:rPr>
          <w:rFonts w:ascii="Times New Roman" w:hAnsi="Times New Roman"/>
          <w:color w:val="000000"/>
          <w:sz w:val="28"/>
          <w:lang w:val="ru-RU"/>
        </w:rPr>
        <w:t xml:space="preserve"> Сайт Всероссийского Центра изучения общественного мнения (ВЦИОМ)</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levada</w:t>
      </w:r>
      <w:r w:rsidRPr="00C220F9">
        <w:rPr>
          <w:rFonts w:ascii="Times New Roman" w:hAnsi="Times New Roman"/>
          <w:color w:val="000000"/>
          <w:sz w:val="28"/>
          <w:lang w:val="ru-RU"/>
        </w:rPr>
        <w:t>.</w:t>
      </w:r>
      <w:r>
        <w:rPr>
          <w:rFonts w:ascii="Times New Roman" w:hAnsi="Times New Roman"/>
          <w:color w:val="000000"/>
          <w:sz w:val="28"/>
        </w:rPr>
        <w:t>ru</w:t>
      </w:r>
      <w:r w:rsidRPr="00C220F9">
        <w:rPr>
          <w:sz w:val="28"/>
          <w:lang w:val="ru-RU"/>
        </w:rPr>
        <w:br/>
      </w:r>
      <w:r w:rsidRPr="00C220F9">
        <w:rPr>
          <w:rFonts w:ascii="Times New Roman" w:hAnsi="Times New Roman"/>
          <w:color w:val="000000"/>
          <w:sz w:val="28"/>
          <w:lang w:val="ru-RU"/>
        </w:rPr>
        <w:t xml:space="preserve"> Левада – Центр. Крупейший неправительственный центр изучения общественного мнения</w:t>
      </w:r>
      <w:r w:rsidRPr="00C220F9">
        <w:rPr>
          <w:sz w:val="28"/>
          <w:lang w:val="ru-RU"/>
        </w:rPr>
        <w:br/>
      </w:r>
      <w:r w:rsidRPr="00C220F9">
        <w:rPr>
          <w:rFonts w:ascii="Times New Roman" w:hAnsi="Times New Roman"/>
          <w:color w:val="000000"/>
          <w:sz w:val="28"/>
          <w:lang w:val="ru-RU"/>
        </w:rPr>
        <w:t xml:space="preserve"> Методические ресурсы</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lesson</w:t>
      </w:r>
      <w:r w:rsidRPr="00C220F9">
        <w:rPr>
          <w:rFonts w:ascii="Times New Roman" w:hAnsi="Times New Roman"/>
          <w:color w:val="000000"/>
          <w:sz w:val="28"/>
          <w:lang w:val="ru-RU"/>
        </w:rPr>
        <w:t>-</w:t>
      </w:r>
      <w:r>
        <w:rPr>
          <w:rFonts w:ascii="Times New Roman" w:hAnsi="Times New Roman"/>
          <w:color w:val="000000"/>
          <w:sz w:val="28"/>
        </w:rPr>
        <w:t>history</w:t>
      </w:r>
      <w:r w:rsidRPr="00C220F9">
        <w:rPr>
          <w:rFonts w:ascii="Times New Roman" w:hAnsi="Times New Roman"/>
          <w:color w:val="000000"/>
          <w:sz w:val="28"/>
          <w:lang w:val="ru-RU"/>
        </w:rPr>
        <w:t>.</w:t>
      </w:r>
      <w:r>
        <w:rPr>
          <w:rFonts w:ascii="Times New Roman" w:hAnsi="Times New Roman"/>
          <w:color w:val="000000"/>
          <w:sz w:val="28"/>
        </w:rPr>
        <w:t>narod</w:t>
      </w:r>
      <w:r w:rsidRPr="00C220F9">
        <w:rPr>
          <w:rFonts w:ascii="Times New Roman" w:hAnsi="Times New Roman"/>
          <w:color w:val="000000"/>
          <w:sz w:val="28"/>
          <w:lang w:val="ru-RU"/>
        </w:rPr>
        <w:t>.</w:t>
      </w:r>
      <w:r>
        <w:rPr>
          <w:rFonts w:ascii="Times New Roman" w:hAnsi="Times New Roman"/>
          <w:color w:val="000000"/>
          <w:sz w:val="28"/>
        </w:rPr>
        <w:t>ru</w:t>
      </w:r>
      <w:r w:rsidRPr="00C220F9">
        <w:rPr>
          <w:sz w:val="28"/>
          <w:lang w:val="ru-RU"/>
        </w:rPr>
        <w:br/>
      </w:r>
      <w:r w:rsidRPr="00C220F9">
        <w:rPr>
          <w:rFonts w:ascii="Times New Roman" w:hAnsi="Times New Roman"/>
          <w:color w:val="000000"/>
          <w:sz w:val="28"/>
          <w:lang w:val="ru-RU"/>
        </w:rPr>
        <w:t xml:space="preserve"> Компьютер на уроках истории, обществознания и права</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rusolymp</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Всероссийские олимпиады</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edu</w:t>
      </w:r>
      <w:r w:rsidRPr="00C220F9">
        <w:rPr>
          <w:rFonts w:ascii="Times New Roman" w:hAnsi="Times New Roman"/>
          <w:color w:val="000000"/>
          <w:sz w:val="28"/>
          <w:lang w:val="ru-RU"/>
        </w:rPr>
        <w:t>.</w:t>
      </w:r>
      <w:r>
        <w:rPr>
          <w:rFonts w:ascii="Times New Roman" w:hAnsi="Times New Roman"/>
          <w:color w:val="000000"/>
          <w:sz w:val="28"/>
        </w:rPr>
        <w:t>tomsk</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/13.</w:t>
      </w:r>
      <w:r>
        <w:rPr>
          <w:rFonts w:ascii="Times New Roman" w:hAnsi="Times New Roman"/>
          <w:color w:val="000000"/>
          <w:sz w:val="28"/>
        </w:rPr>
        <w:t>html</w:t>
      </w:r>
      <w:r w:rsidRPr="00C220F9">
        <w:rPr>
          <w:rFonts w:ascii="Times New Roman" w:hAnsi="Times New Roman"/>
          <w:color w:val="000000"/>
          <w:sz w:val="28"/>
          <w:lang w:val="ru-RU"/>
        </w:rPr>
        <w:t>?</w:t>
      </w:r>
      <w:r>
        <w:rPr>
          <w:rFonts w:ascii="Times New Roman" w:hAnsi="Times New Roman"/>
          <w:color w:val="000000"/>
          <w:sz w:val="28"/>
        </w:rPr>
        <w:t>title</w:t>
      </w:r>
      <w:r w:rsidRPr="00C220F9">
        <w:rPr>
          <w:rFonts w:ascii="Times New Roman" w:hAnsi="Times New Roman"/>
          <w:color w:val="000000"/>
          <w:sz w:val="28"/>
          <w:lang w:val="ru-RU"/>
        </w:rPr>
        <w:t>=7</w:t>
      </w:r>
      <w:r w:rsidRPr="00C220F9">
        <w:rPr>
          <w:sz w:val="28"/>
          <w:lang w:val="ru-RU"/>
        </w:rPr>
        <w:br/>
      </w:r>
      <w:r w:rsidRPr="00C220F9">
        <w:rPr>
          <w:rFonts w:ascii="Times New Roman" w:hAnsi="Times New Roman"/>
          <w:color w:val="000000"/>
          <w:sz w:val="28"/>
          <w:lang w:val="ru-RU"/>
        </w:rPr>
        <w:t xml:space="preserve"> Ресурсы для учителей истории, обществознания и права (сайт ТОИПКРО)</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r>
        <w:rPr>
          <w:rFonts w:ascii="Times New Roman" w:hAnsi="Times New Roman"/>
          <w:color w:val="000000"/>
          <w:sz w:val="28"/>
        </w:rPr>
        <w:t>internet</w:t>
      </w:r>
      <w:r w:rsidRPr="00C220F9">
        <w:rPr>
          <w:rFonts w:ascii="Times New Roman" w:hAnsi="Times New Roman"/>
          <w:color w:val="000000"/>
          <w:sz w:val="28"/>
          <w:lang w:val="ru-RU"/>
        </w:rPr>
        <w:t>-</w:t>
      </w:r>
      <w:r>
        <w:rPr>
          <w:rFonts w:ascii="Times New Roman" w:hAnsi="Times New Roman"/>
          <w:color w:val="000000"/>
          <w:sz w:val="28"/>
        </w:rPr>
        <w:t>school</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Интернет-школа «Просвещение.</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ege</w:t>
      </w:r>
      <w:r w:rsidRPr="00C220F9">
        <w:rPr>
          <w:rFonts w:ascii="Times New Roman" w:hAnsi="Times New Roman"/>
          <w:color w:val="000000"/>
          <w:sz w:val="28"/>
          <w:lang w:val="ru-RU"/>
        </w:rPr>
        <w:t>.</w:t>
      </w:r>
      <w:r>
        <w:rPr>
          <w:rFonts w:ascii="Times New Roman" w:hAnsi="Times New Roman"/>
          <w:color w:val="000000"/>
          <w:sz w:val="28"/>
        </w:rPr>
        <w:t>edu</w:t>
      </w:r>
      <w:r w:rsidRPr="00C220F9">
        <w:rPr>
          <w:rFonts w:ascii="Times New Roman" w:hAnsi="Times New Roman"/>
          <w:color w:val="000000"/>
          <w:sz w:val="28"/>
          <w:lang w:val="ru-RU"/>
        </w:rPr>
        <w:t>.</w:t>
      </w:r>
      <w:r>
        <w:rPr>
          <w:rFonts w:ascii="Times New Roman" w:hAnsi="Times New Roman"/>
          <w:color w:val="000000"/>
          <w:sz w:val="28"/>
        </w:rPr>
        <w:t>ru</w:t>
      </w:r>
      <w:r w:rsidRPr="00C220F9">
        <w:rPr>
          <w:rFonts w:ascii="Times New Roman" w:hAnsi="Times New Roman"/>
          <w:color w:val="000000"/>
          <w:sz w:val="28"/>
          <w:lang w:val="ru-RU"/>
        </w:rPr>
        <w:t>/</w:t>
      </w:r>
      <w:r w:rsidRPr="00C220F9">
        <w:rPr>
          <w:sz w:val="28"/>
          <w:lang w:val="ru-RU"/>
        </w:rPr>
        <w:br/>
      </w:r>
      <w:r w:rsidRPr="00C220F9">
        <w:rPr>
          <w:rFonts w:ascii="Times New Roman" w:hAnsi="Times New Roman"/>
          <w:color w:val="000000"/>
          <w:sz w:val="28"/>
          <w:lang w:val="ru-RU"/>
        </w:rPr>
        <w:t xml:space="preserve"> Информационная поддержка ЕГЭ</w:t>
      </w:r>
      <w:r w:rsidRPr="00C220F9">
        <w:rPr>
          <w:sz w:val="28"/>
          <w:lang w:val="ru-RU"/>
        </w:rPr>
        <w:br/>
      </w:r>
      <w:r w:rsidRPr="00C220F9">
        <w:rPr>
          <w:rFonts w:ascii="Times New Roman" w:hAnsi="Times New Roman"/>
          <w:color w:val="000000"/>
          <w:sz w:val="28"/>
          <w:lang w:val="ru-RU"/>
        </w:rPr>
        <w:t xml:space="preserve"> Электронные профессиональные СМИ</w:t>
      </w:r>
      <w:r w:rsidRPr="00C220F9">
        <w:rPr>
          <w:sz w:val="28"/>
          <w:lang w:val="ru-RU"/>
        </w:rPr>
        <w:br/>
      </w:r>
      <w:bookmarkStart w:id="15" w:name="61030ee2-5a26-4d9d-8782-2883f6f7ff11"/>
      <w:r w:rsidRPr="00C220F9">
        <w:rPr>
          <w:rFonts w:ascii="Times New Roman" w:hAnsi="Times New Roman"/>
          <w:color w:val="000000"/>
          <w:sz w:val="28"/>
          <w:lang w:val="ru-RU"/>
        </w:rPr>
        <w:t xml:space="preserve"> </w:t>
      </w:r>
      <w:r>
        <w:rPr>
          <w:rFonts w:ascii="Times New Roman" w:hAnsi="Times New Roman"/>
          <w:color w:val="000000"/>
          <w:sz w:val="28"/>
        </w:rPr>
        <w:t>http</w:t>
      </w:r>
      <w:r w:rsidRPr="00C220F9">
        <w:rPr>
          <w:rFonts w:ascii="Times New Roman" w:hAnsi="Times New Roman"/>
          <w:color w:val="000000"/>
          <w:sz w:val="28"/>
          <w:lang w:val="ru-RU"/>
        </w:rPr>
        <w:t>://</w:t>
      </w:r>
      <w:r>
        <w:rPr>
          <w:rFonts w:ascii="Times New Roman" w:hAnsi="Times New Roman"/>
          <w:color w:val="000000"/>
          <w:sz w:val="28"/>
        </w:rPr>
        <w:t>www</w:t>
      </w:r>
      <w:r w:rsidRPr="00C220F9">
        <w:rPr>
          <w:rFonts w:ascii="Times New Roman" w:hAnsi="Times New Roman"/>
          <w:color w:val="000000"/>
          <w:sz w:val="28"/>
          <w:lang w:val="ru-RU"/>
        </w:rPr>
        <w:t>.</w:t>
      </w:r>
      <w:bookmarkEnd w:id="15"/>
    </w:p>
    <w:p w:rsidR="0068537E" w:rsidRPr="00C220F9" w:rsidRDefault="0068537E">
      <w:pPr>
        <w:rPr>
          <w:lang w:val="ru-RU"/>
        </w:rPr>
        <w:sectPr w:rsidR="0068537E" w:rsidRPr="00C220F9">
          <w:pgSz w:w="11906" w:h="16383"/>
          <w:pgMar w:top="1134" w:right="850" w:bottom="1134" w:left="1701" w:header="720" w:footer="720" w:gutter="0"/>
          <w:cols w:space="720"/>
        </w:sectPr>
      </w:pPr>
    </w:p>
    <w:bookmarkEnd w:id="11"/>
    <w:p w:rsidR="00D34114" w:rsidRPr="00C220F9" w:rsidRDefault="00D34114">
      <w:pPr>
        <w:rPr>
          <w:lang w:val="ru-RU"/>
        </w:rPr>
      </w:pPr>
    </w:p>
    <w:sectPr w:rsidR="00D34114" w:rsidRPr="00C220F9" w:rsidSect="00DB4E5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6116A"/>
    <w:multiLevelType w:val="multilevel"/>
    <w:tmpl w:val="94B0B9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14313A"/>
    <w:multiLevelType w:val="multilevel"/>
    <w:tmpl w:val="8FD66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63714"/>
    <w:multiLevelType w:val="multilevel"/>
    <w:tmpl w:val="7AF43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B3456"/>
    <w:multiLevelType w:val="multilevel"/>
    <w:tmpl w:val="25687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9B5AD6"/>
    <w:multiLevelType w:val="multilevel"/>
    <w:tmpl w:val="0726A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EB6D17"/>
    <w:multiLevelType w:val="multilevel"/>
    <w:tmpl w:val="A9606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E650A4"/>
    <w:multiLevelType w:val="multilevel"/>
    <w:tmpl w:val="BC78C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C70987"/>
    <w:multiLevelType w:val="multilevel"/>
    <w:tmpl w:val="6D76C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47295D"/>
    <w:multiLevelType w:val="multilevel"/>
    <w:tmpl w:val="0930C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037ACD"/>
    <w:multiLevelType w:val="multilevel"/>
    <w:tmpl w:val="A0E63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6C071C"/>
    <w:multiLevelType w:val="multilevel"/>
    <w:tmpl w:val="BA004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1515F5"/>
    <w:multiLevelType w:val="multilevel"/>
    <w:tmpl w:val="08668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10"/>
  </w:num>
  <w:num w:numId="4">
    <w:abstractNumId w:val="0"/>
  </w:num>
  <w:num w:numId="5">
    <w:abstractNumId w:val="3"/>
  </w:num>
  <w:num w:numId="6">
    <w:abstractNumId w:val="9"/>
  </w:num>
  <w:num w:numId="7">
    <w:abstractNumId w:val="2"/>
  </w:num>
  <w:num w:numId="8">
    <w:abstractNumId w:val="5"/>
  </w:num>
  <w:num w:numId="9">
    <w:abstractNumId w:val="4"/>
  </w:num>
  <w:num w:numId="10">
    <w:abstractNumId w:val="8"/>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68537E"/>
    <w:rsid w:val="00071708"/>
    <w:rsid w:val="0068537E"/>
    <w:rsid w:val="00AA1764"/>
    <w:rsid w:val="00C220F9"/>
    <w:rsid w:val="00D34114"/>
    <w:rsid w:val="00DB4E5C"/>
    <w:rsid w:val="00F950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4E5C"/>
    <w:rPr>
      <w:color w:val="0000FF" w:themeColor="hyperlink"/>
      <w:u w:val="single"/>
    </w:rPr>
  </w:style>
  <w:style w:type="table" w:styleId="ac">
    <w:name w:val="Table Grid"/>
    <w:basedOn w:val="a1"/>
    <w:uiPriority w:val="59"/>
    <w:rsid w:val="00DB4E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54"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11959</Words>
  <Characters>68171</Characters>
  <Application>Microsoft Office Word</Application>
  <DocSecurity>0</DocSecurity>
  <Lines>568</Lines>
  <Paragraphs>159</Paragraphs>
  <ScaleCrop>false</ScaleCrop>
  <Company>SPecialiST RePack</Company>
  <LinksUpToDate>false</LinksUpToDate>
  <CharactersWithSpaces>79971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Антонина</dc:creator>
  <cp:lastModifiedBy>User</cp:lastModifiedBy>
  <cp:revision>2</cp:revision>
  <dcterms:created xsi:type="dcterms:W3CDTF">2024-09-08T19:05:00Z</dcterms:created>
  <dcterms:modified xsi:type="dcterms:W3CDTF">2024-09-08T19:05:00Z</dcterms:modified>
</cp:coreProperties>
</file>